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1D" w:rsidRPr="00C55857" w:rsidRDefault="0024611D" w:rsidP="00154713">
      <w:pPr>
        <w:rPr>
          <w:rFonts w:ascii="Arial" w:hAnsi="Arial" w:cs="Arial"/>
          <w:b/>
          <w:bCs/>
          <w:i/>
          <w:iCs/>
          <w:sz w:val="32"/>
          <w:szCs w:val="32"/>
        </w:rPr>
      </w:pPr>
      <w:r w:rsidRPr="00C55857">
        <w:rPr>
          <w:rFonts w:ascii="Arial" w:hAnsi="Arial" w:cs="Arial"/>
          <w:b/>
          <w:bCs/>
          <w:i/>
          <w:iCs/>
        </w:rPr>
        <w:tab/>
      </w:r>
      <w:r w:rsidRPr="00C55857">
        <w:rPr>
          <w:rFonts w:ascii="Arial" w:hAnsi="Arial" w:cs="Arial"/>
          <w:b/>
          <w:bCs/>
          <w:i/>
          <w:iCs/>
        </w:rPr>
        <w:tab/>
      </w:r>
      <w:r w:rsidRPr="00C55857">
        <w:rPr>
          <w:rFonts w:ascii="Arial" w:hAnsi="Arial" w:cs="Arial"/>
          <w:b/>
          <w:bCs/>
          <w:i/>
          <w:iCs/>
        </w:rPr>
        <w:tab/>
      </w:r>
      <w:r w:rsidRPr="00C55857">
        <w:rPr>
          <w:rFonts w:ascii="Arial" w:hAnsi="Arial" w:cs="Arial"/>
          <w:b/>
          <w:bCs/>
          <w:i/>
          <w:iCs/>
        </w:rPr>
        <w:tab/>
      </w:r>
      <w:r w:rsidRPr="00C55857">
        <w:rPr>
          <w:rFonts w:ascii="Arial" w:hAnsi="Arial" w:cs="Arial"/>
          <w:b/>
          <w:bCs/>
          <w:i/>
          <w:iCs/>
        </w:rPr>
        <w:tab/>
      </w:r>
      <w:r w:rsidRPr="00C55857">
        <w:rPr>
          <w:rFonts w:ascii="Arial" w:hAnsi="Arial" w:cs="Arial"/>
          <w:b/>
          <w:bCs/>
          <w:i/>
          <w:iCs/>
        </w:rPr>
        <w:tab/>
      </w:r>
    </w:p>
    <w:p w:rsidR="0024611D" w:rsidRPr="00C55857" w:rsidRDefault="0024611D" w:rsidP="00154713">
      <w:pPr>
        <w:rPr>
          <w:rFonts w:ascii="Arial" w:hAnsi="Arial" w:cs="Arial"/>
        </w:rPr>
      </w:pPr>
    </w:p>
    <w:p w:rsidR="0024611D" w:rsidRPr="00C55857" w:rsidRDefault="0024611D" w:rsidP="00154713">
      <w:pPr>
        <w:rPr>
          <w:rFonts w:ascii="Arial" w:hAnsi="Arial" w:cs="Arial"/>
        </w:rPr>
      </w:pPr>
    </w:p>
    <w:p w:rsidR="0024611D" w:rsidRPr="00C55857" w:rsidRDefault="0024611D" w:rsidP="00154713">
      <w:pPr>
        <w:rPr>
          <w:rFonts w:ascii="Arial" w:hAnsi="Arial" w:cs="Arial"/>
        </w:rPr>
      </w:pPr>
    </w:p>
    <w:p w:rsidR="0024611D" w:rsidRPr="00C55857" w:rsidRDefault="0024611D" w:rsidP="00154713">
      <w:pPr>
        <w:rPr>
          <w:rFonts w:ascii="Arial" w:hAnsi="Arial" w:cs="Arial"/>
        </w:rPr>
      </w:pPr>
    </w:p>
    <w:p w:rsidR="0024611D" w:rsidRPr="00C55857" w:rsidRDefault="0024611D" w:rsidP="00154713">
      <w:pPr>
        <w:rPr>
          <w:rFonts w:ascii="Arial" w:hAnsi="Arial" w:cs="Arial"/>
        </w:rPr>
      </w:pPr>
    </w:p>
    <w:p w:rsidR="0024611D" w:rsidRPr="00C55857" w:rsidRDefault="0024611D" w:rsidP="00154713">
      <w:pPr>
        <w:rPr>
          <w:rFonts w:ascii="Arial" w:hAnsi="Arial" w:cs="Arial"/>
        </w:rPr>
      </w:pPr>
      <w:r w:rsidRPr="00C55857">
        <w:rPr>
          <w:rFonts w:ascii="Arial" w:hAnsi="Arial" w:cs="Arial"/>
        </w:rPr>
        <w:tab/>
      </w:r>
      <w:r w:rsidRPr="00C55857">
        <w:rPr>
          <w:rFonts w:ascii="Arial" w:hAnsi="Arial" w:cs="Arial"/>
        </w:rPr>
        <w:tab/>
      </w:r>
      <w:r w:rsidRPr="00C55857">
        <w:rPr>
          <w:rFonts w:ascii="Arial" w:hAnsi="Arial" w:cs="Arial"/>
        </w:rPr>
        <w:tab/>
      </w:r>
    </w:p>
    <w:p w:rsidR="0024611D" w:rsidRPr="00C55857" w:rsidRDefault="0024611D" w:rsidP="00154713">
      <w:pPr>
        <w:rPr>
          <w:rFonts w:ascii="Arial" w:hAnsi="Arial" w:cs="Arial"/>
        </w:rPr>
      </w:pPr>
      <w:r w:rsidRPr="00C55857">
        <w:rPr>
          <w:rFonts w:ascii="Arial" w:hAnsi="Arial" w:cs="Arial"/>
        </w:rPr>
        <w:tab/>
      </w:r>
    </w:p>
    <w:p w:rsidR="0024611D" w:rsidRPr="00C55857" w:rsidRDefault="0024611D" w:rsidP="00154713">
      <w:pPr>
        <w:rPr>
          <w:rFonts w:ascii="Arial" w:hAnsi="Arial" w:cs="Arial"/>
        </w:rPr>
      </w:pPr>
      <w:r w:rsidRPr="00C55857">
        <w:rPr>
          <w:rFonts w:ascii="Arial" w:hAnsi="Arial" w:cs="Arial"/>
        </w:rPr>
        <w:tab/>
      </w:r>
      <w:r w:rsidRPr="00C55857">
        <w:rPr>
          <w:rFonts w:ascii="Arial" w:hAnsi="Arial" w:cs="Arial"/>
        </w:rPr>
        <w:tab/>
      </w:r>
      <w:r w:rsidRPr="00C55857">
        <w:rPr>
          <w:rFonts w:ascii="Arial" w:hAnsi="Arial" w:cs="Arial"/>
        </w:rPr>
        <w:tab/>
      </w:r>
    </w:p>
    <w:p w:rsidR="0024611D" w:rsidRPr="00C55857" w:rsidRDefault="0024611D" w:rsidP="00154713">
      <w:pPr>
        <w:rPr>
          <w:rFonts w:ascii="Arial" w:hAnsi="Arial" w:cs="Arial"/>
        </w:rPr>
      </w:pPr>
    </w:p>
    <w:p w:rsidR="0024611D" w:rsidRPr="00C55857" w:rsidRDefault="0024611D" w:rsidP="00154713">
      <w:pPr>
        <w:rPr>
          <w:rFonts w:ascii="Arial" w:hAnsi="Arial" w:cs="Arial"/>
        </w:rPr>
      </w:pPr>
      <w:r w:rsidRPr="00C55857">
        <w:rPr>
          <w:rFonts w:ascii="Arial" w:hAnsi="Arial" w:cs="Arial"/>
        </w:rPr>
        <w:tab/>
      </w:r>
    </w:p>
    <w:p w:rsidR="0024611D" w:rsidRPr="00C55857" w:rsidRDefault="0024611D" w:rsidP="00154713">
      <w:pPr>
        <w:rPr>
          <w:rFonts w:ascii="Arial" w:hAnsi="Arial" w:cs="Arial"/>
        </w:rPr>
      </w:pPr>
    </w:p>
    <w:p w:rsidR="0024611D" w:rsidRPr="00C55857" w:rsidRDefault="0024611D" w:rsidP="00154713">
      <w:pPr>
        <w:rPr>
          <w:rFonts w:ascii="Arial" w:hAnsi="Arial" w:cs="Arial"/>
          <w:b/>
          <w:bCs/>
          <w:sz w:val="36"/>
          <w:szCs w:val="36"/>
        </w:rPr>
      </w:pPr>
    </w:p>
    <w:p w:rsidR="0024611D" w:rsidRPr="00C55857" w:rsidRDefault="0024611D" w:rsidP="00154713">
      <w:pPr>
        <w:jc w:val="center"/>
        <w:rPr>
          <w:rFonts w:ascii="Arial" w:hAnsi="Arial" w:cs="Arial"/>
          <w:b/>
          <w:bCs/>
          <w:sz w:val="80"/>
          <w:szCs w:val="80"/>
        </w:rPr>
      </w:pPr>
      <w:r w:rsidRPr="00C55857">
        <w:rPr>
          <w:rFonts w:ascii="Arial" w:hAnsi="Arial" w:cs="Arial"/>
          <w:b/>
          <w:bCs/>
          <w:sz w:val="80"/>
          <w:szCs w:val="80"/>
        </w:rPr>
        <w:t>SEMINARSKI RAD</w:t>
      </w:r>
    </w:p>
    <w:p w:rsidR="0024611D" w:rsidRPr="00C55857" w:rsidRDefault="0024611D" w:rsidP="00154713">
      <w:pPr>
        <w:jc w:val="center"/>
        <w:rPr>
          <w:rFonts w:ascii="Arial" w:hAnsi="Arial" w:cs="Arial"/>
          <w:b/>
          <w:bCs/>
          <w:sz w:val="46"/>
          <w:szCs w:val="46"/>
        </w:rPr>
      </w:pPr>
    </w:p>
    <w:p w:rsidR="0024611D" w:rsidRPr="00C55857" w:rsidRDefault="0024611D" w:rsidP="00154713">
      <w:pPr>
        <w:jc w:val="center"/>
        <w:rPr>
          <w:rFonts w:ascii="Arial" w:hAnsi="Arial" w:cs="Arial"/>
          <w:sz w:val="46"/>
          <w:szCs w:val="46"/>
        </w:rPr>
      </w:pPr>
      <w:r w:rsidRPr="00C55857">
        <w:rPr>
          <w:rFonts w:ascii="Arial" w:hAnsi="Arial" w:cs="Arial"/>
          <w:b/>
          <w:bCs/>
          <w:sz w:val="46"/>
          <w:szCs w:val="46"/>
        </w:rPr>
        <w:t xml:space="preserve">Tema: </w:t>
      </w:r>
      <w:r w:rsidRPr="00C55857">
        <w:rPr>
          <w:rFonts w:ascii="Arial" w:hAnsi="Arial" w:cs="Arial"/>
          <w:sz w:val="46"/>
          <w:szCs w:val="46"/>
        </w:rPr>
        <w:t>Strah od života</w:t>
      </w:r>
    </w:p>
    <w:p w:rsidR="0024611D" w:rsidRPr="00C55857" w:rsidRDefault="0024611D" w:rsidP="00154713">
      <w:pPr>
        <w:jc w:val="center"/>
        <w:rPr>
          <w:rFonts w:ascii="Arial" w:hAnsi="Arial" w:cs="Arial"/>
          <w:sz w:val="46"/>
          <w:szCs w:val="46"/>
        </w:rPr>
      </w:pPr>
      <w:r w:rsidRPr="00C55857">
        <w:rPr>
          <w:rFonts w:ascii="Arial" w:hAnsi="Arial" w:cs="Arial"/>
          <w:sz w:val="46"/>
          <w:szCs w:val="46"/>
        </w:rPr>
        <w:t>(Anksioznost i napadi panike)</w:t>
      </w:r>
    </w:p>
    <w:p w:rsidR="0024611D" w:rsidRPr="00C55857" w:rsidRDefault="0024611D" w:rsidP="00154713">
      <w:pPr>
        <w:rPr>
          <w:rFonts w:ascii="Arial" w:hAnsi="Arial" w:cs="Arial"/>
          <w:sz w:val="32"/>
          <w:szCs w:val="32"/>
        </w:rPr>
      </w:pPr>
    </w:p>
    <w:p w:rsidR="0024611D" w:rsidRPr="00C55857" w:rsidRDefault="0024611D" w:rsidP="00154713">
      <w:pPr>
        <w:rPr>
          <w:rFonts w:ascii="Arial" w:hAnsi="Arial" w:cs="Arial"/>
          <w:sz w:val="32"/>
          <w:szCs w:val="32"/>
        </w:rPr>
      </w:pPr>
    </w:p>
    <w:p w:rsidR="0024611D" w:rsidRPr="00C55857" w:rsidRDefault="0024611D" w:rsidP="00154713">
      <w:pPr>
        <w:rPr>
          <w:rFonts w:ascii="Arial" w:hAnsi="Arial" w:cs="Arial"/>
          <w:sz w:val="32"/>
          <w:szCs w:val="32"/>
        </w:rPr>
      </w:pPr>
    </w:p>
    <w:p w:rsidR="0024611D" w:rsidRPr="00C55857" w:rsidRDefault="0024611D" w:rsidP="00154713">
      <w:pPr>
        <w:rPr>
          <w:rFonts w:ascii="Arial" w:hAnsi="Arial" w:cs="Arial"/>
          <w:sz w:val="32"/>
          <w:szCs w:val="32"/>
        </w:rPr>
      </w:pPr>
    </w:p>
    <w:p w:rsidR="0024611D" w:rsidRPr="00C55857" w:rsidRDefault="0024611D" w:rsidP="00154713">
      <w:pPr>
        <w:rPr>
          <w:rFonts w:ascii="Arial" w:hAnsi="Arial" w:cs="Arial"/>
          <w:sz w:val="32"/>
          <w:szCs w:val="32"/>
        </w:rPr>
      </w:pPr>
    </w:p>
    <w:p w:rsidR="0024611D" w:rsidRPr="00C55857" w:rsidRDefault="0024611D" w:rsidP="00154713">
      <w:pPr>
        <w:rPr>
          <w:rFonts w:ascii="Arial" w:hAnsi="Arial" w:cs="Arial"/>
          <w:sz w:val="32"/>
          <w:szCs w:val="32"/>
        </w:rPr>
      </w:pPr>
    </w:p>
    <w:p w:rsidR="0024611D" w:rsidRPr="00C55857" w:rsidRDefault="0024611D" w:rsidP="00154713">
      <w:pPr>
        <w:rPr>
          <w:rFonts w:ascii="Arial" w:hAnsi="Arial" w:cs="Arial"/>
          <w:sz w:val="32"/>
          <w:szCs w:val="32"/>
        </w:rPr>
      </w:pPr>
    </w:p>
    <w:p w:rsidR="0024611D" w:rsidRPr="00C55857" w:rsidRDefault="0024611D" w:rsidP="00154713">
      <w:pPr>
        <w:rPr>
          <w:rFonts w:ascii="Arial" w:hAnsi="Arial" w:cs="Arial"/>
          <w:sz w:val="32"/>
          <w:szCs w:val="32"/>
        </w:rPr>
      </w:pPr>
    </w:p>
    <w:p w:rsidR="0024611D" w:rsidRPr="00C55857" w:rsidRDefault="0024611D" w:rsidP="00154713">
      <w:pPr>
        <w:rPr>
          <w:rFonts w:ascii="Arial" w:hAnsi="Arial" w:cs="Arial"/>
          <w:sz w:val="32"/>
          <w:szCs w:val="32"/>
        </w:rPr>
      </w:pPr>
    </w:p>
    <w:p w:rsidR="0024611D" w:rsidRPr="00C55857" w:rsidRDefault="0024611D" w:rsidP="00154713">
      <w:pPr>
        <w:jc w:val="center"/>
        <w:rPr>
          <w:rFonts w:ascii="Arial" w:hAnsi="Arial" w:cs="Arial"/>
          <w:sz w:val="36"/>
          <w:szCs w:val="36"/>
        </w:rPr>
      </w:pPr>
    </w:p>
    <w:p w:rsidR="0024611D" w:rsidRPr="00C55857" w:rsidRDefault="0024611D" w:rsidP="00154713">
      <w:pPr>
        <w:jc w:val="center"/>
        <w:rPr>
          <w:rFonts w:ascii="Arial" w:hAnsi="Arial" w:cs="Arial"/>
          <w:sz w:val="36"/>
          <w:szCs w:val="36"/>
        </w:rPr>
      </w:pPr>
    </w:p>
    <w:p w:rsidR="0024611D" w:rsidRDefault="0024611D" w:rsidP="00154713">
      <w:pPr>
        <w:jc w:val="center"/>
        <w:rPr>
          <w:rFonts w:ascii="Arial" w:hAnsi="Arial" w:cs="Arial"/>
          <w:sz w:val="36"/>
          <w:szCs w:val="36"/>
        </w:rPr>
      </w:pPr>
    </w:p>
    <w:p w:rsidR="0024611D" w:rsidRDefault="0024611D" w:rsidP="00154713">
      <w:pPr>
        <w:jc w:val="center"/>
        <w:rPr>
          <w:rFonts w:ascii="Arial" w:hAnsi="Arial" w:cs="Arial"/>
          <w:sz w:val="36"/>
          <w:szCs w:val="36"/>
        </w:rPr>
      </w:pPr>
    </w:p>
    <w:p w:rsidR="0024611D" w:rsidRPr="00C55857" w:rsidRDefault="0024611D" w:rsidP="00154713">
      <w:pPr>
        <w:jc w:val="center"/>
        <w:rPr>
          <w:rFonts w:ascii="Arial" w:hAnsi="Arial" w:cs="Arial"/>
          <w:sz w:val="36"/>
          <w:szCs w:val="36"/>
        </w:rPr>
      </w:pPr>
    </w:p>
    <w:p w:rsidR="0024611D" w:rsidRPr="00C55857" w:rsidRDefault="0024611D" w:rsidP="00154713">
      <w:pPr>
        <w:jc w:val="center"/>
        <w:rPr>
          <w:rFonts w:ascii="Arial" w:hAnsi="Arial" w:cs="Arial"/>
          <w:sz w:val="36"/>
          <w:szCs w:val="36"/>
        </w:rPr>
      </w:pPr>
    </w:p>
    <w:p w:rsidR="0024611D" w:rsidRPr="00C55857" w:rsidRDefault="0024611D" w:rsidP="00154713">
      <w:pPr>
        <w:jc w:val="center"/>
        <w:rPr>
          <w:rFonts w:ascii="Arial" w:hAnsi="Arial" w:cs="Arial"/>
          <w:sz w:val="36"/>
          <w:szCs w:val="36"/>
        </w:rPr>
      </w:pPr>
    </w:p>
    <w:p w:rsidR="0024611D" w:rsidRDefault="00FA71F5" w:rsidP="006F693D">
      <w:pPr>
        <w:jc w:val="center"/>
        <w:rPr>
          <w:sz w:val="28"/>
          <w:szCs w:val="28"/>
        </w:rPr>
      </w:pPr>
      <w:hyperlink r:id="rId7" w:history="1">
        <w:r w:rsidR="0024611D">
          <w:rPr>
            <w:rStyle w:val="Hyperlink"/>
            <w:sz w:val="28"/>
            <w:szCs w:val="28"/>
          </w:rPr>
          <w:t>www.</w:t>
        </w:r>
        <w:r w:rsidR="00F15773">
          <w:rPr>
            <w:rStyle w:val="Hyperlink"/>
            <w:sz w:val="28"/>
            <w:szCs w:val="28"/>
          </w:rPr>
          <w:t>maturski.org</w:t>
        </w:r>
      </w:hyperlink>
    </w:p>
    <w:p w:rsidR="0024611D" w:rsidRPr="00C55857" w:rsidRDefault="0024611D" w:rsidP="00154713">
      <w:pPr>
        <w:jc w:val="center"/>
        <w:rPr>
          <w:rFonts w:ascii="Arial" w:hAnsi="Arial" w:cs="Arial"/>
          <w:sz w:val="36"/>
          <w:szCs w:val="36"/>
        </w:rPr>
      </w:pPr>
    </w:p>
    <w:p w:rsidR="0024611D" w:rsidRPr="00C55857" w:rsidRDefault="0024611D" w:rsidP="00154713">
      <w:pPr>
        <w:rPr>
          <w:rFonts w:ascii="Arial" w:hAnsi="Arial" w:cs="Arial"/>
          <w:sz w:val="32"/>
          <w:szCs w:val="32"/>
        </w:rPr>
      </w:pPr>
      <w:r w:rsidRPr="00C55857">
        <w:rPr>
          <w:rFonts w:ascii="Arial" w:hAnsi="Arial" w:cs="Arial"/>
          <w:sz w:val="32"/>
          <w:szCs w:val="32"/>
        </w:rPr>
        <w:t>Sadržaj:</w:t>
      </w:r>
    </w:p>
    <w:p w:rsidR="0024611D" w:rsidRPr="00C55857" w:rsidRDefault="0024611D" w:rsidP="00154713">
      <w:pPr>
        <w:pStyle w:val="ListParagraph"/>
        <w:numPr>
          <w:ilvl w:val="0"/>
          <w:numId w:val="1"/>
        </w:numPr>
        <w:rPr>
          <w:rFonts w:ascii="Arial" w:hAnsi="Arial" w:cs="Arial"/>
          <w:sz w:val="32"/>
          <w:szCs w:val="32"/>
        </w:rPr>
      </w:pPr>
      <w:r w:rsidRPr="00C55857">
        <w:rPr>
          <w:rFonts w:ascii="Arial" w:hAnsi="Arial" w:cs="Arial"/>
          <w:sz w:val="32"/>
          <w:szCs w:val="32"/>
        </w:rPr>
        <w:t>Uvod...........................................................................................3</w:t>
      </w:r>
    </w:p>
    <w:p w:rsidR="0024611D" w:rsidRPr="00C55857" w:rsidRDefault="0024611D" w:rsidP="00154713">
      <w:pPr>
        <w:pStyle w:val="ListParagraph"/>
        <w:numPr>
          <w:ilvl w:val="0"/>
          <w:numId w:val="1"/>
        </w:numPr>
        <w:rPr>
          <w:rFonts w:ascii="Arial" w:hAnsi="Arial" w:cs="Arial"/>
          <w:sz w:val="32"/>
          <w:szCs w:val="32"/>
        </w:rPr>
      </w:pPr>
      <w:r w:rsidRPr="00C55857">
        <w:rPr>
          <w:rFonts w:ascii="Arial" w:hAnsi="Arial" w:cs="Arial"/>
          <w:sz w:val="32"/>
          <w:szCs w:val="32"/>
        </w:rPr>
        <w:t>Strah od života...........................................................................4</w:t>
      </w:r>
    </w:p>
    <w:p w:rsidR="0024611D" w:rsidRPr="00C55857" w:rsidRDefault="0024611D" w:rsidP="00A23E5C">
      <w:pPr>
        <w:pStyle w:val="ListParagraph"/>
        <w:numPr>
          <w:ilvl w:val="1"/>
          <w:numId w:val="1"/>
        </w:numPr>
        <w:rPr>
          <w:rFonts w:ascii="Arial" w:hAnsi="Arial" w:cs="Arial"/>
          <w:sz w:val="32"/>
          <w:szCs w:val="32"/>
        </w:rPr>
      </w:pPr>
      <w:r w:rsidRPr="00C55857">
        <w:rPr>
          <w:rFonts w:ascii="Arial" w:hAnsi="Arial" w:cs="Arial"/>
          <w:sz w:val="32"/>
          <w:szCs w:val="32"/>
        </w:rPr>
        <w:t>Kriterijumi za određivanje napada i poremećaja panike........4-5</w:t>
      </w:r>
    </w:p>
    <w:p w:rsidR="0024611D" w:rsidRPr="00C55857" w:rsidRDefault="0024611D" w:rsidP="00154713">
      <w:pPr>
        <w:pStyle w:val="ListParagraph"/>
        <w:numPr>
          <w:ilvl w:val="1"/>
          <w:numId w:val="1"/>
        </w:numPr>
        <w:rPr>
          <w:rFonts w:ascii="Arial" w:hAnsi="Arial" w:cs="Arial"/>
          <w:sz w:val="32"/>
          <w:szCs w:val="32"/>
        </w:rPr>
      </w:pPr>
      <w:r w:rsidRPr="00C55857">
        <w:rPr>
          <w:rFonts w:ascii="Arial" w:hAnsi="Arial" w:cs="Arial"/>
          <w:sz w:val="32"/>
          <w:szCs w:val="32"/>
        </w:rPr>
        <w:t>Statistički podaci o rasprostranjenosti simptoma panike......6-8</w:t>
      </w:r>
    </w:p>
    <w:p w:rsidR="0024611D" w:rsidRPr="00C55857" w:rsidRDefault="0024611D" w:rsidP="00154713">
      <w:pPr>
        <w:pStyle w:val="ListParagraph"/>
        <w:numPr>
          <w:ilvl w:val="1"/>
          <w:numId w:val="1"/>
        </w:numPr>
        <w:rPr>
          <w:rFonts w:ascii="Arial" w:hAnsi="Arial" w:cs="Arial"/>
          <w:sz w:val="32"/>
          <w:szCs w:val="32"/>
        </w:rPr>
      </w:pPr>
      <w:r w:rsidRPr="00C55857">
        <w:rPr>
          <w:rFonts w:ascii="Arial" w:hAnsi="Arial" w:cs="Arial"/>
          <w:sz w:val="32"/>
          <w:szCs w:val="32"/>
        </w:rPr>
        <w:t>Kognitivni simptomi poremećaja anksioznosti.......................9</w:t>
      </w:r>
    </w:p>
    <w:p w:rsidR="0024611D" w:rsidRPr="00C55857" w:rsidRDefault="0024611D" w:rsidP="00154713">
      <w:pPr>
        <w:pStyle w:val="ListParagraph"/>
        <w:numPr>
          <w:ilvl w:val="1"/>
          <w:numId w:val="1"/>
        </w:numPr>
        <w:rPr>
          <w:rFonts w:ascii="Arial" w:hAnsi="Arial" w:cs="Arial"/>
          <w:sz w:val="32"/>
          <w:szCs w:val="32"/>
        </w:rPr>
      </w:pPr>
      <w:r w:rsidRPr="00C55857">
        <w:rPr>
          <w:rFonts w:ascii="Arial" w:hAnsi="Arial" w:cs="Arial"/>
          <w:b/>
          <w:bCs/>
          <w:i/>
          <w:iCs/>
          <w:sz w:val="32"/>
          <w:szCs w:val="32"/>
        </w:rPr>
        <w:t xml:space="preserve"> </w:t>
      </w:r>
      <w:r w:rsidRPr="00C55857">
        <w:rPr>
          <w:rFonts w:ascii="Arial" w:hAnsi="Arial" w:cs="Arial"/>
          <w:i/>
          <w:iCs/>
          <w:sz w:val="32"/>
          <w:szCs w:val="32"/>
        </w:rPr>
        <w:t>Bihejvioralni simptomi</w:t>
      </w:r>
      <w:r w:rsidRPr="00C55857">
        <w:rPr>
          <w:rFonts w:ascii="Arial" w:hAnsi="Arial" w:cs="Arial"/>
          <w:sz w:val="32"/>
          <w:szCs w:val="32"/>
        </w:rPr>
        <w:t>..........................................................9</w:t>
      </w:r>
    </w:p>
    <w:p w:rsidR="0024611D" w:rsidRPr="00C55857" w:rsidRDefault="0024611D" w:rsidP="00154713">
      <w:pPr>
        <w:pStyle w:val="ListParagraph"/>
        <w:numPr>
          <w:ilvl w:val="1"/>
          <w:numId w:val="1"/>
        </w:numPr>
        <w:rPr>
          <w:rFonts w:ascii="Arial" w:hAnsi="Arial" w:cs="Arial"/>
          <w:sz w:val="32"/>
          <w:szCs w:val="32"/>
        </w:rPr>
      </w:pPr>
      <w:r w:rsidRPr="00C55857">
        <w:rPr>
          <w:rFonts w:ascii="Arial" w:hAnsi="Arial" w:cs="Arial"/>
          <w:sz w:val="32"/>
          <w:szCs w:val="32"/>
        </w:rPr>
        <w:t>Simptomi vezani za fiziološki sistem...............................10-11</w:t>
      </w:r>
    </w:p>
    <w:p w:rsidR="0024611D" w:rsidRPr="00C55857" w:rsidRDefault="0024611D" w:rsidP="00154713">
      <w:pPr>
        <w:pStyle w:val="ListParagraph"/>
        <w:numPr>
          <w:ilvl w:val="1"/>
          <w:numId w:val="1"/>
        </w:numPr>
        <w:rPr>
          <w:rFonts w:ascii="Arial" w:hAnsi="Arial" w:cs="Arial"/>
          <w:i/>
          <w:iCs/>
          <w:sz w:val="32"/>
          <w:szCs w:val="32"/>
        </w:rPr>
      </w:pPr>
      <w:r w:rsidRPr="00C55857">
        <w:rPr>
          <w:rFonts w:ascii="Arial" w:hAnsi="Arial" w:cs="Arial"/>
          <w:i/>
          <w:iCs/>
          <w:sz w:val="32"/>
          <w:szCs w:val="32"/>
        </w:rPr>
        <w:t>Tehnike za razrešenje napada panike...................................12</w:t>
      </w:r>
    </w:p>
    <w:p w:rsidR="0024611D" w:rsidRPr="00C55857" w:rsidRDefault="0024611D" w:rsidP="00154713">
      <w:pPr>
        <w:pStyle w:val="ListParagraph"/>
        <w:numPr>
          <w:ilvl w:val="0"/>
          <w:numId w:val="1"/>
        </w:numPr>
        <w:rPr>
          <w:rFonts w:ascii="Arial" w:hAnsi="Arial" w:cs="Arial"/>
          <w:sz w:val="32"/>
          <w:szCs w:val="32"/>
        </w:rPr>
      </w:pPr>
      <w:r w:rsidRPr="00C55857">
        <w:rPr>
          <w:rFonts w:ascii="Arial" w:hAnsi="Arial" w:cs="Arial"/>
          <w:sz w:val="32"/>
          <w:szCs w:val="32"/>
        </w:rPr>
        <w:t>Zakljucak..................................................................................13</w:t>
      </w:r>
    </w:p>
    <w:p w:rsidR="0024611D" w:rsidRPr="00C55857" w:rsidRDefault="0024611D" w:rsidP="00154713">
      <w:pPr>
        <w:pStyle w:val="ListParagraph"/>
        <w:numPr>
          <w:ilvl w:val="0"/>
          <w:numId w:val="1"/>
        </w:numPr>
        <w:rPr>
          <w:rFonts w:ascii="Arial" w:hAnsi="Arial" w:cs="Arial"/>
          <w:sz w:val="32"/>
          <w:szCs w:val="32"/>
        </w:rPr>
      </w:pPr>
      <w:r w:rsidRPr="00C55857">
        <w:rPr>
          <w:rFonts w:ascii="Arial" w:hAnsi="Arial" w:cs="Arial"/>
          <w:sz w:val="32"/>
          <w:szCs w:val="32"/>
        </w:rPr>
        <w:t>Literatura.................................................................................14</w:t>
      </w:r>
    </w:p>
    <w:p w:rsidR="0024611D" w:rsidRPr="00C55857" w:rsidRDefault="0024611D" w:rsidP="00154713">
      <w:pPr>
        <w:spacing w:after="200" w:line="276" w:lineRule="auto"/>
        <w:rPr>
          <w:rFonts w:ascii="Arial" w:hAnsi="Arial" w:cs="Arial"/>
        </w:rPr>
      </w:pPr>
    </w:p>
    <w:p w:rsidR="0024611D" w:rsidRPr="00C55857" w:rsidRDefault="0024611D">
      <w:pPr>
        <w:spacing w:after="200" w:line="276" w:lineRule="auto"/>
        <w:rPr>
          <w:rFonts w:ascii="Arial" w:hAnsi="Arial" w:cs="Arial"/>
        </w:rPr>
      </w:pPr>
      <w:r w:rsidRPr="00C55857">
        <w:rPr>
          <w:rFonts w:ascii="Arial" w:hAnsi="Arial" w:cs="Arial"/>
        </w:rPr>
        <w:br w:type="page"/>
      </w:r>
    </w:p>
    <w:p w:rsidR="0024611D" w:rsidRPr="00C55857" w:rsidRDefault="0024611D" w:rsidP="00154713">
      <w:pPr>
        <w:pStyle w:val="ListParagraph"/>
        <w:numPr>
          <w:ilvl w:val="0"/>
          <w:numId w:val="2"/>
        </w:numPr>
        <w:spacing w:after="200" w:line="276" w:lineRule="auto"/>
        <w:rPr>
          <w:rFonts w:ascii="Arial" w:hAnsi="Arial" w:cs="Arial"/>
          <w:b/>
          <w:bCs/>
          <w:i/>
          <w:iCs/>
          <w:sz w:val="32"/>
          <w:szCs w:val="32"/>
        </w:rPr>
      </w:pPr>
      <w:r w:rsidRPr="00C55857">
        <w:rPr>
          <w:rFonts w:ascii="Arial" w:hAnsi="Arial" w:cs="Arial"/>
          <w:b/>
          <w:bCs/>
          <w:i/>
          <w:iCs/>
          <w:sz w:val="32"/>
          <w:szCs w:val="32"/>
        </w:rPr>
        <w:t>Uvod</w:t>
      </w:r>
    </w:p>
    <w:p w:rsidR="0024611D" w:rsidRPr="00C55857" w:rsidRDefault="0024611D" w:rsidP="00154713">
      <w:pPr>
        <w:spacing w:after="200" w:line="276" w:lineRule="auto"/>
        <w:rPr>
          <w:rFonts w:ascii="Arial" w:hAnsi="Arial" w:cs="Arial"/>
          <w:b/>
          <w:bCs/>
          <w:i/>
          <w:iCs/>
          <w:sz w:val="32"/>
          <w:szCs w:val="32"/>
        </w:rPr>
      </w:pPr>
    </w:p>
    <w:p w:rsidR="0024611D" w:rsidRPr="00C55857" w:rsidRDefault="0024611D" w:rsidP="00154713">
      <w:pPr>
        <w:spacing w:after="200" w:line="276" w:lineRule="auto"/>
        <w:rPr>
          <w:rFonts w:ascii="Arial" w:hAnsi="Arial" w:cs="Arial"/>
          <w:sz w:val="32"/>
          <w:szCs w:val="32"/>
        </w:rPr>
      </w:pPr>
      <w:r w:rsidRPr="00C55857">
        <w:rPr>
          <w:rFonts w:ascii="Arial" w:hAnsi="Arial" w:cs="Arial"/>
          <w:sz w:val="32"/>
          <w:szCs w:val="32"/>
        </w:rPr>
        <w:t>Veliki broj ljudi pati od povremenih napada panike. Takođe, veliki broj ljudi ne razumije zašto im se to dešava jer doživljavaju kao da se panika javila iz vedra neba i da nije ni sa čim povezana. Uz paniku se često javlja i stid, samooptuživanje, zabrane užasavanja zbog samog sebe, zahtjevi od sebe prestankom paničnog osjećanja i ponašanja.</w:t>
      </w:r>
    </w:p>
    <w:p w:rsidR="0024611D" w:rsidRPr="00C55857" w:rsidRDefault="0024611D" w:rsidP="00154713">
      <w:pPr>
        <w:spacing w:after="200" w:line="276" w:lineRule="auto"/>
        <w:rPr>
          <w:rStyle w:val="apple-converted-space"/>
          <w:rFonts w:ascii="Arial" w:hAnsi="Arial" w:cs="Arial"/>
          <w:sz w:val="32"/>
          <w:szCs w:val="32"/>
          <w:shd w:val="clear" w:color="auto" w:fill="FFFFFF"/>
        </w:rPr>
      </w:pPr>
      <w:r w:rsidRPr="00C55857">
        <w:rPr>
          <w:rFonts w:ascii="Arial" w:hAnsi="Arial" w:cs="Arial"/>
          <w:sz w:val="32"/>
          <w:szCs w:val="32"/>
          <w:shd w:val="clear" w:color="auto" w:fill="FFFFFF"/>
        </w:rPr>
        <w:t>Panika (panično stanje)- oblik intenzivnog straha od iznenadne opasnosti; često uključuje motoriku koja omogućuje bijeg iz opasne situacije.</w:t>
      </w:r>
      <w:r w:rsidRPr="00C55857">
        <w:rPr>
          <w:rFonts w:ascii="Arial" w:hAnsi="Arial" w:cs="Arial"/>
          <w:sz w:val="32"/>
          <w:szCs w:val="32"/>
        </w:rPr>
        <w:br/>
      </w:r>
      <w:r w:rsidRPr="00C55857">
        <w:rPr>
          <w:rFonts w:ascii="Arial" w:hAnsi="Arial" w:cs="Arial"/>
          <w:sz w:val="32"/>
          <w:szCs w:val="32"/>
          <w:shd w:val="clear" w:color="auto" w:fill="FFFFFF"/>
        </w:rPr>
        <w:t>Panika je dio reakcije "bori se ili bježi" ("fight or flight"), i bitan je dio našeg obrambenog sustava. U svakodnevnom govoru "paničarenje" je dobilo drugi, izvrnuti smisao, pa znači nešto poput izrazite plašljivosti, odnosno kukavičluka.</w:t>
      </w:r>
      <w:r w:rsidRPr="00C55857">
        <w:rPr>
          <w:rStyle w:val="apple-converted-space"/>
          <w:rFonts w:ascii="Arial" w:hAnsi="Arial" w:cs="Arial"/>
          <w:sz w:val="32"/>
          <w:szCs w:val="32"/>
          <w:shd w:val="clear" w:color="auto" w:fill="FFFFFF"/>
        </w:rPr>
        <w:t> </w:t>
      </w:r>
    </w:p>
    <w:p w:rsidR="0024611D" w:rsidRPr="00C55857" w:rsidRDefault="0024611D" w:rsidP="00154713">
      <w:pPr>
        <w:spacing w:after="200" w:line="276" w:lineRule="auto"/>
        <w:rPr>
          <w:rStyle w:val="apple-converted-space"/>
          <w:rFonts w:ascii="Arial" w:hAnsi="Arial" w:cs="Arial"/>
          <w:sz w:val="32"/>
          <w:szCs w:val="32"/>
          <w:shd w:val="clear" w:color="auto" w:fill="FFFFFF"/>
        </w:rPr>
      </w:pPr>
      <w:r w:rsidRPr="00C55857">
        <w:rPr>
          <w:rFonts w:ascii="Arial" w:hAnsi="Arial" w:cs="Arial"/>
          <w:sz w:val="32"/>
          <w:szCs w:val="32"/>
          <w:shd w:val="clear" w:color="auto" w:fill="FFFFFF"/>
        </w:rPr>
        <w:t>Anksioznost- stanje koje se očituje osjećajem tjeskobe, ustrašenosti, straha sve do panike, uz psihomotornu napetost i unutrašnji nemir, te postojanje osjećaja kao da će osoba "eksplodirati". Anksioznost je najčešće nemotivirana i nije vezana za objekt ili osobu.</w:t>
      </w:r>
      <w:r w:rsidRPr="00C55857">
        <w:rPr>
          <w:rStyle w:val="apple-converted-space"/>
          <w:rFonts w:ascii="Arial" w:hAnsi="Arial" w:cs="Arial"/>
          <w:sz w:val="32"/>
          <w:szCs w:val="32"/>
          <w:shd w:val="clear" w:color="auto" w:fill="FFFFFF"/>
        </w:rPr>
        <w:t> </w:t>
      </w:r>
    </w:p>
    <w:p w:rsidR="0024611D" w:rsidRPr="00C55857" w:rsidRDefault="0024611D" w:rsidP="00154713">
      <w:pPr>
        <w:spacing w:after="200" w:line="276" w:lineRule="auto"/>
        <w:rPr>
          <w:rStyle w:val="apple-converted-space"/>
          <w:rFonts w:ascii="Arial" w:hAnsi="Arial" w:cs="Arial"/>
          <w:b/>
          <w:bCs/>
          <w:i/>
          <w:iCs/>
          <w:sz w:val="32"/>
          <w:szCs w:val="32"/>
          <w:shd w:val="clear" w:color="auto" w:fill="FFFFFF"/>
        </w:rPr>
      </w:pPr>
      <w:r w:rsidRPr="00C55857">
        <w:rPr>
          <w:rStyle w:val="apple-converted-space"/>
          <w:rFonts w:ascii="Arial" w:hAnsi="Arial" w:cs="Arial"/>
          <w:b/>
          <w:bCs/>
          <w:i/>
          <w:iCs/>
          <w:sz w:val="32"/>
          <w:szCs w:val="32"/>
          <w:shd w:val="clear" w:color="auto" w:fill="FFFFFF"/>
        </w:rPr>
        <w:t>Osoba koja ima problema sa paničnim napadima ne znači da je psihički bolesna ili duševni bolesnik , ta osoba samo ima životni problem sa kojim u odredjenom periodu nije u stanju da se nosi.</w:t>
      </w:r>
    </w:p>
    <w:p w:rsidR="0024611D" w:rsidRPr="00C55857" w:rsidRDefault="0024611D">
      <w:pPr>
        <w:spacing w:after="200" w:line="276" w:lineRule="auto"/>
        <w:rPr>
          <w:rStyle w:val="apple-converted-space"/>
          <w:rFonts w:ascii="Arial" w:hAnsi="Arial" w:cs="Arial"/>
          <w:sz w:val="32"/>
          <w:szCs w:val="32"/>
          <w:shd w:val="clear" w:color="auto" w:fill="FFFFFF"/>
        </w:rPr>
      </w:pPr>
    </w:p>
    <w:p w:rsidR="0024611D" w:rsidRPr="00C55857" w:rsidRDefault="0024611D">
      <w:pPr>
        <w:spacing w:after="200" w:line="276" w:lineRule="auto"/>
        <w:rPr>
          <w:rStyle w:val="apple-converted-space"/>
          <w:rFonts w:ascii="Arial" w:hAnsi="Arial" w:cs="Arial"/>
          <w:sz w:val="32"/>
          <w:szCs w:val="32"/>
          <w:shd w:val="clear" w:color="auto" w:fill="FFFFFF"/>
        </w:rPr>
      </w:pPr>
    </w:p>
    <w:p w:rsidR="0024611D" w:rsidRPr="00C55857" w:rsidRDefault="0024611D">
      <w:pPr>
        <w:spacing w:after="200" w:line="276" w:lineRule="auto"/>
        <w:rPr>
          <w:rStyle w:val="apple-converted-space"/>
          <w:rFonts w:ascii="Arial" w:hAnsi="Arial" w:cs="Arial"/>
          <w:sz w:val="32"/>
          <w:szCs w:val="32"/>
          <w:shd w:val="clear" w:color="auto" w:fill="FFFFFF"/>
        </w:rPr>
      </w:pPr>
    </w:p>
    <w:p w:rsidR="0024611D" w:rsidRPr="00C55857" w:rsidRDefault="0024611D">
      <w:pPr>
        <w:spacing w:after="200" w:line="276" w:lineRule="auto"/>
        <w:rPr>
          <w:rStyle w:val="apple-converted-space"/>
          <w:rFonts w:ascii="Arial" w:hAnsi="Arial" w:cs="Arial"/>
          <w:sz w:val="32"/>
          <w:szCs w:val="32"/>
          <w:shd w:val="clear" w:color="auto" w:fill="FFFFFF"/>
        </w:rPr>
      </w:pPr>
    </w:p>
    <w:p w:rsidR="0024611D" w:rsidRPr="00C55857" w:rsidRDefault="0024611D">
      <w:pPr>
        <w:spacing w:after="200" w:line="276" w:lineRule="auto"/>
        <w:rPr>
          <w:rStyle w:val="apple-converted-space"/>
          <w:rFonts w:ascii="Arial" w:hAnsi="Arial" w:cs="Arial"/>
          <w:sz w:val="32"/>
          <w:szCs w:val="32"/>
          <w:shd w:val="clear" w:color="auto" w:fill="FFFFFF"/>
        </w:rPr>
      </w:pPr>
    </w:p>
    <w:p w:rsidR="0024611D" w:rsidRPr="00C55857" w:rsidRDefault="0024611D">
      <w:pPr>
        <w:spacing w:after="200" w:line="276" w:lineRule="auto"/>
        <w:rPr>
          <w:rStyle w:val="apple-converted-space"/>
          <w:rFonts w:ascii="Arial" w:hAnsi="Arial" w:cs="Arial"/>
          <w:sz w:val="32"/>
          <w:szCs w:val="32"/>
          <w:shd w:val="clear" w:color="auto" w:fill="FFFFFF"/>
        </w:rPr>
      </w:pPr>
    </w:p>
    <w:p w:rsidR="0024611D" w:rsidRPr="00C55857" w:rsidRDefault="0024611D">
      <w:pPr>
        <w:spacing w:after="200" w:line="276" w:lineRule="auto"/>
        <w:rPr>
          <w:rStyle w:val="apple-converted-space"/>
          <w:rFonts w:ascii="Arial" w:hAnsi="Arial" w:cs="Arial"/>
          <w:sz w:val="32"/>
          <w:szCs w:val="32"/>
          <w:shd w:val="clear" w:color="auto" w:fill="FFFFFF"/>
        </w:rPr>
      </w:pPr>
    </w:p>
    <w:p w:rsidR="0024611D" w:rsidRPr="00C55857" w:rsidRDefault="0024611D" w:rsidP="003F7470">
      <w:pPr>
        <w:pStyle w:val="ListParagraph"/>
        <w:numPr>
          <w:ilvl w:val="0"/>
          <w:numId w:val="2"/>
        </w:numPr>
        <w:spacing w:after="200" w:line="276" w:lineRule="auto"/>
        <w:rPr>
          <w:rFonts w:ascii="Arial" w:hAnsi="Arial" w:cs="Arial"/>
          <w:b/>
          <w:bCs/>
          <w:i/>
          <w:iCs/>
          <w:sz w:val="32"/>
          <w:szCs w:val="32"/>
        </w:rPr>
      </w:pPr>
      <w:r w:rsidRPr="00C55857">
        <w:rPr>
          <w:rFonts w:ascii="Arial" w:hAnsi="Arial" w:cs="Arial"/>
          <w:b/>
          <w:bCs/>
          <w:i/>
          <w:iCs/>
          <w:sz w:val="32"/>
          <w:szCs w:val="32"/>
        </w:rPr>
        <w:t>Strah od života</w:t>
      </w:r>
    </w:p>
    <w:p w:rsidR="0024611D" w:rsidRPr="00C55857" w:rsidRDefault="0024611D" w:rsidP="003F7470">
      <w:pPr>
        <w:spacing w:after="200" w:line="276" w:lineRule="auto"/>
        <w:rPr>
          <w:rFonts w:ascii="Arial" w:hAnsi="Arial" w:cs="Arial"/>
          <w:sz w:val="32"/>
          <w:szCs w:val="32"/>
        </w:rPr>
      </w:pPr>
      <w:r w:rsidRPr="00C55857">
        <w:rPr>
          <w:rFonts w:ascii="Arial" w:hAnsi="Arial" w:cs="Arial"/>
          <w:sz w:val="32"/>
          <w:szCs w:val="32"/>
        </w:rPr>
        <w:t>Kako pomoći osobi koja se našla u začaranom krugu anksioznosti i panike?</w:t>
      </w:r>
    </w:p>
    <w:p w:rsidR="0024611D" w:rsidRPr="00C55857" w:rsidRDefault="0024611D" w:rsidP="003F7470">
      <w:pPr>
        <w:spacing w:after="200" w:line="276" w:lineRule="auto"/>
        <w:rPr>
          <w:rFonts w:ascii="Arial" w:hAnsi="Arial" w:cs="Arial"/>
          <w:sz w:val="32"/>
          <w:szCs w:val="32"/>
        </w:rPr>
      </w:pPr>
      <w:r w:rsidRPr="00C55857">
        <w:rPr>
          <w:rFonts w:ascii="Arial" w:hAnsi="Arial" w:cs="Arial"/>
          <w:sz w:val="32"/>
          <w:szCs w:val="32"/>
        </w:rPr>
        <w:t>U daljem radu ću pokušati odgovoriti na mnoga pitanja tipa: šta je panika, šta je ansioznost, kako nastaje panični napad, te kako ga se riješiti.</w:t>
      </w:r>
    </w:p>
    <w:p w:rsidR="0024611D" w:rsidRPr="00C55857" w:rsidRDefault="0024611D" w:rsidP="003F7470">
      <w:pPr>
        <w:pStyle w:val="ListParagraph"/>
        <w:numPr>
          <w:ilvl w:val="1"/>
          <w:numId w:val="2"/>
        </w:numPr>
        <w:spacing w:after="200" w:line="276" w:lineRule="auto"/>
        <w:rPr>
          <w:rFonts w:ascii="Arial" w:hAnsi="Arial" w:cs="Arial"/>
          <w:b/>
          <w:bCs/>
          <w:i/>
          <w:iCs/>
          <w:sz w:val="32"/>
          <w:szCs w:val="32"/>
        </w:rPr>
      </w:pPr>
      <w:r w:rsidRPr="00C55857">
        <w:rPr>
          <w:rFonts w:ascii="Arial" w:hAnsi="Arial" w:cs="Arial"/>
          <w:b/>
          <w:bCs/>
          <w:i/>
          <w:iCs/>
          <w:sz w:val="32"/>
          <w:szCs w:val="32"/>
        </w:rPr>
        <w:t>Kriterijumi za određivanje napada i poremećaja panike</w:t>
      </w:r>
    </w:p>
    <w:p w:rsidR="0024611D" w:rsidRPr="00C55857" w:rsidRDefault="0024611D" w:rsidP="00296421">
      <w:pPr>
        <w:spacing w:after="200" w:line="276" w:lineRule="auto"/>
        <w:rPr>
          <w:rFonts w:ascii="Arial" w:hAnsi="Arial" w:cs="Arial"/>
          <w:sz w:val="32"/>
          <w:szCs w:val="32"/>
        </w:rPr>
      </w:pPr>
      <w:r w:rsidRPr="00C55857">
        <w:rPr>
          <w:rFonts w:ascii="Arial" w:hAnsi="Arial" w:cs="Arial"/>
          <w:sz w:val="32"/>
          <w:szCs w:val="32"/>
        </w:rPr>
        <w:t>DSM  IV je dijagnostički psihijatrijski priručnik, koji daje uvid u simptome svih do sada prepoznatih poremećaja, pa tako i napada i poremećaja panike. DSM pretenduje da bude vrijednosno neutralan.</w:t>
      </w:r>
    </w:p>
    <w:p w:rsidR="0024611D" w:rsidRPr="00C55857" w:rsidRDefault="0024611D" w:rsidP="00296421">
      <w:pPr>
        <w:spacing w:after="200" w:line="276" w:lineRule="auto"/>
        <w:rPr>
          <w:rFonts w:ascii="Arial" w:hAnsi="Arial" w:cs="Arial"/>
          <w:b/>
          <w:bCs/>
          <w:i/>
          <w:iCs/>
          <w:sz w:val="32"/>
          <w:szCs w:val="32"/>
        </w:rPr>
      </w:pPr>
      <w:r w:rsidRPr="00C55857">
        <w:rPr>
          <w:rFonts w:ascii="Arial" w:hAnsi="Arial" w:cs="Arial"/>
          <w:b/>
          <w:bCs/>
          <w:i/>
          <w:iCs/>
          <w:sz w:val="32"/>
          <w:szCs w:val="32"/>
        </w:rPr>
        <w:t>DSM IV kriterijumi za napad panike:</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Palpitacija, lupanje srca, povišen puls</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Znojenje</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Obamrlost ili drhtavica</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Osjećaj kratkoće uzdaha i gušenja</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Osjećaj davljenja</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Bol ili osjećaj nelagode u grudima</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lastRenderedPageBreak/>
        <w:t>Mučnina ili neprijatnost u stomaku</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Osjećaj vrtoglavice, nestabilnosti, mućenja u glavi i nesvjestice</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Derealizacije (osjećaj da se ne nalazimo u realnosti) ili depersonalizacije (osjećaj odvojenosti od samog sebe)</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Strah od gubitka kontrole ili ludila</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Strah od smrti</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Osjećaj utrnulosti</w:t>
      </w:r>
    </w:p>
    <w:p w:rsidR="0024611D" w:rsidRPr="00C55857" w:rsidRDefault="0024611D" w:rsidP="00296421">
      <w:pPr>
        <w:pStyle w:val="ListParagraph"/>
        <w:numPr>
          <w:ilvl w:val="0"/>
          <w:numId w:val="3"/>
        </w:numPr>
        <w:spacing w:after="200" w:line="276" w:lineRule="auto"/>
        <w:rPr>
          <w:rFonts w:ascii="Arial" w:hAnsi="Arial" w:cs="Arial"/>
          <w:sz w:val="32"/>
          <w:szCs w:val="32"/>
        </w:rPr>
      </w:pPr>
      <w:r w:rsidRPr="00C55857">
        <w:rPr>
          <w:rFonts w:ascii="Arial" w:hAnsi="Arial" w:cs="Arial"/>
          <w:sz w:val="32"/>
          <w:szCs w:val="32"/>
        </w:rPr>
        <w:t>Jeza ili naleti vrućine</w:t>
      </w:r>
    </w:p>
    <w:p w:rsidR="0024611D" w:rsidRPr="00C55857" w:rsidRDefault="0024611D">
      <w:pPr>
        <w:spacing w:after="200" w:line="276" w:lineRule="auto"/>
        <w:rPr>
          <w:rFonts w:ascii="Arial" w:hAnsi="Arial" w:cs="Arial"/>
          <w:sz w:val="32"/>
          <w:szCs w:val="32"/>
        </w:rPr>
      </w:pPr>
      <w:r w:rsidRPr="00C55857">
        <w:rPr>
          <w:rFonts w:ascii="Arial" w:hAnsi="Arial" w:cs="Arial"/>
          <w:sz w:val="32"/>
          <w:szCs w:val="32"/>
        </w:rPr>
        <w:br w:type="page"/>
      </w:r>
    </w:p>
    <w:p w:rsidR="0024611D" w:rsidRPr="00C55857" w:rsidRDefault="0024611D" w:rsidP="00296421">
      <w:pPr>
        <w:spacing w:after="200" w:line="276" w:lineRule="auto"/>
        <w:rPr>
          <w:rFonts w:ascii="Arial" w:hAnsi="Arial" w:cs="Arial"/>
          <w:b/>
          <w:bCs/>
          <w:i/>
          <w:iCs/>
          <w:sz w:val="32"/>
          <w:szCs w:val="32"/>
        </w:rPr>
      </w:pPr>
      <w:r w:rsidRPr="00C55857">
        <w:rPr>
          <w:rFonts w:ascii="Arial" w:hAnsi="Arial" w:cs="Arial"/>
          <w:b/>
          <w:bCs/>
          <w:i/>
          <w:iCs/>
          <w:sz w:val="32"/>
          <w:szCs w:val="32"/>
        </w:rPr>
        <w:t>DSM IV kriterijumu za poremećaj panike:</w:t>
      </w:r>
    </w:p>
    <w:p w:rsidR="0024611D" w:rsidRPr="00C55857" w:rsidRDefault="0024611D" w:rsidP="003718FF">
      <w:pPr>
        <w:pStyle w:val="ListParagraph"/>
        <w:numPr>
          <w:ilvl w:val="0"/>
          <w:numId w:val="4"/>
        </w:numPr>
        <w:spacing w:after="200" w:line="276" w:lineRule="auto"/>
        <w:rPr>
          <w:rFonts w:ascii="Arial" w:hAnsi="Arial" w:cs="Arial"/>
          <w:sz w:val="32"/>
          <w:szCs w:val="32"/>
        </w:rPr>
      </w:pPr>
      <w:r w:rsidRPr="00C55857">
        <w:rPr>
          <w:rFonts w:ascii="Arial" w:hAnsi="Arial" w:cs="Arial"/>
          <w:sz w:val="32"/>
          <w:szCs w:val="32"/>
        </w:rPr>
        <w:t>Obnovljeni neočekivani napadi panike</w:t>
      </w:r>
    </w:p>
    <w:p w:rsidR="0024611D" w:rsidRPr="00C55857" w:rsidRDefault="0024611D" w:rsidP="003718FF">
      <w:pPr>
        <w:pStyle w:val="ListParagraph"/>
        <w:numPr>
          <w:ilvl w:val="0"/>
          <w:numId w:val="4"/>
        </w:numPr>
        <w:spacing w:after="200" w:line="276" w:lineRule="auto"/>
        <w:rPr>
          <w:rFonts w:ascii="Arial" w:hAnsi="Arial" w:cs="Arial"/>
          <w:sz w:val="32"/>
          <w:szCs w:val="32"/>
        </w:rPr>
      </w:pPr>
      <w:r w:rsidRPr="00C55857">
        <w:rPr>
          <w:rFonts w:ascii="Arial" w:hAnsi="Arial" w:cs="Arial"/>
          <w:sz w:val="32"/>
          <w:szCs w:val="32"/>
        </w:rPr>
        <w:t>Bar jedan od napada u trajanju od bar jednog mjeseca (ili duže) praćen jednim (ili više) od slijedećih simptoma:</w:t>
      </w:r>
    </w:p>
    <w:p w:rsidR="0024611D" w:rsidRPr="00C55857" w:rsidRDefault="0024611D" w:rsidP="003718FF">
      <w:pPr>
        <w:pStyle w:val="ListParagraph"/>
        <w:numPr>
          <w:ilvl w:val="0"/>
          <w:numId w:val="4"/>
        </w:numPr>
        <w:spacing w:after="200" w:line="276" w:lineRule="auto"/>
        <w:rPr>
          <w:rFonts w:ascii="Arial" w:hAnsi="Arial" w:cs="Arial"/>
          <w:sz w:val="32"/>
          <w:szCs w:val="32"/>
        </w:rPr>
      </w:pPr>
      <w:r w:rsidRPr="00C55857">
        <w:rPr>
          <w:rFonts w:ascii="Arial" w:hAnsi="Arial" w:cs="Arial"/>
          <w:sz w:val="32"/>
          <w:szCs w:val="32"/>
        </w:rPr>
        <w:t>Konstantnom brigom oko javljanja slijedećeg napada panike</w:t>
      </w:r>
    </w:p>
    <w:p w:rsidR="0024611D" w:rsidRPr="00C55857" w:rsidRDefault="0024611D" w:rsidP="003718FF">
      <w:pPr>
        <w:pStyle w:val="ListParagraph"/>
        <w:numPr>
          <w:ilvl w:val="0"/>
          <w:numId w:val="4"/>
        </w:numPr>
        <w:spacing w:after="200" w:line="276" w:lineRule="auto"/>
        <w:rPr>
          <w:rFonts w:ascii="Arial" w:hAnsi="Arial" w:cs="Arial"/>
          <w:sz w:val="32"/>
          <w:szCs w:val="32"/>
        </w:rPr>
      </w:pPr>
      <w:r w:rsidRPr="00C55857">
        <w:rPr>
          <w:rFonts w:ascii="Arial" w:hAnsi="Arial" w:cs="Arial"/>
          <w:sz w:val="32"/>
          <w:szCs w:val="32"/>
        </w:rPr>
        <w:t>Brigom oko implikacija ili poslijedica napada (kao što su gubitak kontrole, srčani napad, strah od ludila, itd.)</w:t>
      </w:r>
    </w:p>
    <w:p w:rsidR="0024611D" w:rsidRPr="00C55857" w:rsidRDefault="0024611D" w:rsidP="003718FF">
      <w:pPr>
        <w:pStyle w:val="ListParagraph"/>
        <w:numPr>
          <w:ilvl w:val="0"/>
          <w:numId w:val="4"/>
        </w:numPr>
        <w:spacing w:after="200" w:line="276" w:lineRule="auto"/>
        <w:rPr>
          <w:rFonts w:ascii="Arial" w:hAnsi="Arial" w:cs="Arial"/>
          <w:sz w:val="32"/>
          <w:szCs w:val="32"/>
        </w:rPr>
      </w:pPr>
      <w:r w:rsidRPr="00C55857">
        <w:rPr>
          <w:rFonts w:ascii="Arial" w:hAnsi="Arial" w:cs="Arial"/>
          <w:sz w:val="32"/>
          <w:szCs w:val="32"/>
        </w:rPr>
        <w:t>Značajna promjena u ponašanju koja se dovodi u vezu sa napadima panike</w:t>
      </w:r>
    </w:p>
    <w:p w:rsidR="0024611D" w:rsidRPr="00C55857" w:rsidRDefault="0024611D" w:rsidP="003718FF">
      <w:pPr>
        <w:pStyle w:val="ListParagraph"/>
        <w:numPr>
          <w:ilvl w:val="0"/>
          <w:numId w:val="4"/>
        </w:numPr>
        <w:spacing w:after="200" w:line="276" w:lineRule="auto"/>
        <w:rPr>
          <w:rFonts w:ascii="Arial" w:hAnsi="Arial" w:cs="Arial"/>
          <w:sz w:val="32"/>
          <w:szCs w:val="32"/>
        </w:rPr>
      </w:pPr>
      <w:r w:rsidRPr="00C55857">
        <w:rPr>
          <w:rFonts w:ascii="Arial" w:hAnsi="Arial" w:cs="Arial"/>
          <w:sz w:val="32"/>
          <w:szCs w:val="32"/>
        </w:rPr>
        <w:t>Panični napadi nisu proizvod fizioloških efekata supstanci kao što su lijekovi ili droge, niti poslijedica lošeg fizičkog zdravlja, kao što su uvečanje štitnjače</w:t>
      </w:r>
    </w:p>
    <w:p w:rsidR="0024611D" w:rsidRPr="00C55857" w:rsidRDefault="0024611D" w:rsidP="003718FF">
      <w:pPr>
        <w:pStyle w:val="ListParagraph"/>
        <w:numPr>
          <w:ilvl w:val="0"/>
          <w:numId w:val="4"/>
        </w:numPr>
        <w:spacing w:after="200" w:line="276" w:lineRule="auto"/>
        <w:rPr>
          <w:rFonts w:ascii="Arial" w:hAnsi="Arial" w:cs="Arial"/>
          <w:sz w:val="32"/>
          <w:szCs w:val="32"/>
        </w:rPr>
      </w:pPr>
      <w:r w:rsidRPr="00C55857">
        <w:rPr>
          <w:rFonts w:ascii="Arial" w:hAnsi="Arial" w:cs="Arial"/>
          <w:sz w:val="32"/>
          <w:szCs w:val="32"/>
        </w:rPr>
        <w:t>Panični napadi nisu sastavni dio drugih mentalnig poremećaja kao što je socijalna fobija, opsesivno-komplusivni poremećaj, posttraumatski stresni poremećaj, separacione anksioznosti</w:t>
      </w:r>
    </w:p>
    <w:p w:rsidR="0024611D" w:rsidRPr="00C55857" w:rsidRDefault="00F15773" w:rsidP="003718FF">
      <w:pPr>
        <w:spacing w:after="200" w:line="276" w:lineRule="auto"/>
        <w:ind w:left="360"/>
        <w:rPr>
          <w:rFonts w:ascii="Arial" w:hAnsi="Arial" w:cs="Arial"/>
          <w:sz w:val="32"/>
          <w:szCs w:val="32"/>
        </w:rPr>
      </w:pPr>
      <w:r w:rsidRPr="00FA71F5">
        <w:rPr>
          <w:rFonts w:ascii="Arial" w:hAnsi="Arial" w:cs="Arial"/>
          <w:noProof/>
          <w:sz w:val="32"/>
          <w:szCs w:val="32"/>
          <w:lang w:val="en-US"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panika_v.jpg" style="width:300.75pt;height:225.75pt;visibility:visible">
            <v:imagedata r:id="rId8" o:title=""/>
          </v:shape>
        </w:pict>
      </w:r>
    </w:p>
    <w:p w:rsidR="0024611D" w:rsidRPr="00C55857" w:rsidRDefault="0024611D" w:rsidP="003718FF">
      <w:pPr>
        <w:spacing w:after="200" w:line="276" w:lineRule="auto"/>
        <w:ind w:left="360"/>
        <w:rPr>
          <w:rFonts w:ascii="Arial" w:hAnsi="Arial" w:cs="Arial"/>
          <w:sz w:val="32"/>
          <w:szCs w:val="32"/>
        </w:rPr>
      </w:pPr>
      <w:r w:rsidRPr="00C55857">
        <w:rPr>
          <w:rFonts w:ascii="Arial" w:hAnsi="Arial" w:cs="Arial"/>
          <w:sz w:val="32"/>
          <w:szCs w:val="32"/>
        </w:rPr>
        <w:t>Slika broj 1.</w:t>
      </w:r>
    </w:p>
    <w:p w:rsidR="0024611D" w:rsidRPr="00C55857" w:rsidRDefault="0024611D">
      <w:pPr>
        <w:spacing w:after="200" w:line="276" w:lineRule="auto"/>
        <w:rPr>
          <w:rFonts w:ascii="Arial" w:hAnsi="Arial" w:cs="Arial"/>
          <w:sz w:val="32"/>
          <w:szCs w:val="32"/>
        </w:rPr>
      </w:pPr>
      <w:r w:rsidRPr="00C55857">
        <w:rPr>
          <w:rFonts w:ascii="Arial" w:hAnsi="Arial" w:cs="Arial"/>
          <w:sz w:val="32"/>
          <w:szCs w:val="32"/>
        </w:rPr>
        <w:br w:type="page"/>
      </w:r>
    </w:p>
    <w:p w:rsidR="0024611D" w:rsidRPr="00C55857" w:rsidRDefault="0024611D" w:rsidP="003718FF">
      <w:pPr>
        <w:spacing w:after="200" w:line="276" w:lineRule="auto"/>
        <w:ind w:left="360"/>
        <w:rPr>
          <w:rFonts w:ascii="Arial" w:hAnsi="Arial" w:cs="Arial"/>
          <w:sz w:val="32"/>
          <w:szCs w:val="32"/>
        </w:rPr>
      </w:pPr>
    </w:p>
    <w:p w:rsidR="0024611D" w:rsidRPr="00C55857" w:rsidRDefault="0024611D" w:rsidP="00085070">
      <w:pPr>
        <w:pStyle w:val="ListParagraph"/>
        <w:numPr>
          <w:ilvl w:val="1"/>
          <w:numId w:val="2"/>
        </w:numPr>
        <w:spacing w:after="200" w:line="276" w:lineRule="auto"/>
        <w:rPr>
          <w:rFonts w:ascii="Arial" w:hAnsi="Arial" w:cs="Arial"/>
          <w:b/>
          <w:bCs/>
          <w:i/>
          <w:iCs/>
          <w:sz w:val="32"/>
          <w:szCs w:val="32"/>
        </w:rPr>
      </w:pPr>
      <w:r w:rsidRPr="00C55857">
        <w:rPr>
          <w:rFonts w:ascii="Arial" w:hAnsi="Arial" w:cs="Arial"/>
          <w:b/>
          <w:bCs/>
          <w:i/>
          <w:iCs/>
          <w:sz w:val="32"/>
          <w:szCs w:val="32"/>
        </w:rPr>
        <w:t>Statistički podaci o rasprostranjenosti simptoma panike:</w:t>
      </w:r>
    </w:p>
    <w:p w:rsidR="0024611D" w:rsidRPr="00C55857" w:rsidRDefault="0024611D" w:rsidP="00F1505A">
      <w:pPr>
        <w:spacing w:after="200" w:line="276" w:lineRule="auto"/>
        <w:rPr>
          <w:rFonts w:ascii="Arial" w:hAnsi="Arial" w:cs="Arial"/>
          <w:sz w:val="32"/>
          <w:szCs w:val="32"/>
        </w:rPr>
      </w:pPr>
      <w:r w:rsidRPr="00C55857">
        <w:rPr>
          <w:rFonts w:ascii="Arial" w:hAnsi="Arial" w:cs="Arial"/>
          <w:sz w:val="32"/>
          <w:szCs w:val="32"/>
        </w:rPr>
        <w:t>Panični napadi su simptomi anksioznosti, ali činjenica je da je to jedno posebno stanje koje je povezano sa anksioznošču drugačije od svih ostalih. Osnovna vidljiva karakteristika napada panike je da se oni javljaju jako naglo, doživljavaju prilično emocionalno i ugrožavajuće i utiču na ljude tako da se oni u toku napada osećaju potpuno onesposobljeno. Danas u svijetu, panični napadi predsatavljaju veliki problem. Na primjer, prognozira se da će oko 60 miliona ljudi u toku života doživeti napad panike. Dok oko 3 miliona ljudi u toku života doživi pravi panični poremećaj. Najrizičnije godine za prvo javljanje napada panike su između 15 i 19. Žene dva puta češće nego muskarci doživljavaju napade panike, i do osam puta je verovatnije da će se napad panike javiti kod bliskog člana porodice koje imaju istoriju napada panike nego kod onih koje nemaju. Napadi panike se razlikuju po vrsti i izraženosti simptoma. Neće svi ljudi doživeti sve pobrojane simptome i neće ih doživeti u jednakoj jačini. Međutim, koliko god bili izraženi simptomi, napad panike za sve koji ga dožive predstavlja vrlo neugodno i zastrašujuće iskustvo. Napadi obično traju desetak minuta, ali mogu trajati i kraće ili duže: nekada traju od jednog do pet minuta, a ima slučajeva u kojima su potrajali i po pola sata. Ima i ljudi kojima su tek ljekari, po odlasku u hitnu pomoć, zaustavili napad panike. Generalno, svi koji dožive neprijatno iskustvo u vidu napada panike, posebno kako ti napadi imaju tendenciju da se ponavljaju, potraže savjet ljekara opšte prakse, ili savjet kardiologa.</w:t>
      </w:r>
    </w:p>
    <w:p w:rsidR="0024611D" w:rsidRPr="00C55857" w:rsidRDefault="0024611D" w:rsidP="00F1505A">
      <w:pPr>
        <w:spacing w:after="200" w:line="276" w:lineRule="auto"/>
        <w:rPr>
          <w:rFonts w:ascii="Arial" w:hAnsi="Arial" w:cs="Arial"/>
          <w:b/>
          <w:bCs/>
          <w:i/>
          <w:iCs/>
          <w:sz w:val="32"/>
          <w:szCs w:val="32"/>
        </w:rPr>
      </w:pPr>
      <w:r w:rsidRPr="00C55857">
        <w:rPr>
          <w:rFonts w:ascii="Arial" w:hAnsi="Arial" w:cs="Arial"/>
          <w:b/>
          <w:bCs/>
          <w:i/>
          <w:iCs/>
          <w:sz w:val="32"/>
          <w:szCs w:val="32"/>
        </w:rPr>
        <w:lastRenderedPageBreak/>
        <w:t>Stid povodom napada panike je možda čak i manje neugodna emocija od straha povodom slijedećeg napada panike.</w:t>
      </w:r>
    </w:p>
    <w:p w:rsidR="0024611D" w:rsidRPr="00C55857" w:rsidRDefault="0024611D">
      <w:pPr>
        <w:spacing w:after="200" w:line="276" w:lineRule="auto"/>
        <w:rPr>
          <w:rFonts w:ascii="Arial" w:hAnsi="Arial" w:cs="Arial"/>
          <w:b/>
          <w:bCs/>
          <w:i/>
          <w:iCs/>
          <w:sz w:val="32"/>
          <w:szCs w:val="32"/>
        </w:rPr>
      </w:pPr>
      <w:r w:rsidRPr="00C55857">
        <w:rPr>
          <w:rFonts w:ascii="Arial" w:hAnsi="Arial" w:cs="Arial"/>
          <w:b/>
          <w:bCs/>
          <w:i/>
          <w:iCs/>
          <w:sz w:val="32"/>
          <w:szCs w:val="32"/>
        </w:rPr>
        <w:br w:type="page"/>
      </w:r>
    </w:p>
    <w:p w:rsidR="0024611D" w:rsidRPr="00C55857" w:rsidRDefault="0024611D" w:rsidP="00F1505A">
      <w:pPr>
        <w:spacing w:after="200" w:line="276" w:lineRule="auto"/>
        <w:rPr>
          <w:rFonts w:ascii="Arial" w:hAnsi="Arial" w:cs="Arial"/>
          <w:sz w:val="32"/>
          <w:szCs w:val="32"/>
        </w:rPr>
      </w:pPr>
      <w:r w:rsidRPr="00C55857">
        <w:rPr>
          <w:rFonts w:ascii="Arial" w:hAnsi="Arial" w:cs="Arial"/>
          <w:sz w:val="32"/>
          <w:szCs w:val="32"/>
        </w:rPr>
        <w:t>Pitanje je da li postoji genetska predispozicija za javljanje ovih poremećaja. Ako pođemo od toga da je anksioznost ili pretjerana briga uvod u napade panike, možemo predpostaviti da postoji nasljedna predispozicija za javljanje istih. Neka istraživanja su ukazala na značaj genetskih faktora. Međutim, veza između predispozicije i pravog napada panike u tim istraživanjima nije jasna, i danas dominira mišljenje među stručnjacima da porodični stilovi, učenje po modelu i određen način vaspitanja mogu da budu pokretač nastanka panike, bilo da se ovi porodični stilovi nadovezuju na genetsku predispoziciju, na taj način joj samo olakšavajući da se razvije, bilo da su sami po sebi dovoljni da stvore plodan milje za javljanje problema sa panikom. Poremećaj panike je, u stvari, poremećaj anksioznosti sa ponavljanim epizodama napada panike. Da bismo razumeli napade panike neophodno je da razumemo šta je anksioznost, odnosno strepnja.</w:t>
      </w:r>
    </w:p>
    <w:p w:rsidR="0024611D" w:rsidRPr="00C55857" w:rsidRDefault="0024611D" w:rsidP="00F1505A">
      <w:pPr>
        <w:spacing w:after="200" w:line="276" w:lineRule="auto"/>
        <w:rPr>
          <w:rFonts w:ascii="Arial" w:hAnsi="Arial" w:cs="Arial"/>
          <w:b/>
          <w:bCs/>
          <w:i/>
          <w:iCs/>
          <w:sz w:val="32"/>
          <w:szCs w:val="32"/>
        </w:rPr>
      </w:pPr>
      <w:r w:rsidRPr="00C55857">
        <w:rPr>
          <w:rFonts w:ascii="Arial" w:hAnsi="Arial" w:cs="Arial"/>
          <w:sz w:val="32"/>
          <w:szCs w:val="32"/>
        </w:rPr>
        <w:t xml:space="preserve"> </w:t>
      </w:r>
      <w:r w:rsidRPr="00C55857">
        <w:rPr>
          <w:rFonts w:ascii="Arial" w:hAnsi="Arial" w:cs="Arial"/>
          <w:b/>
          <w:bCs/>
          <w:i/>
          <w:iCs/>
          <w:sz w:val="32"/>
          <w:szCs w:val="32"/>
        </w:rPr>
        <w:t>Kriterijume za generalizovani poremećaj anksioznosti:</w:t>
      </w:r>
    </w:p>
    <w:p w:rsidR="0024611D" w:rsidRPr="00C55857" w:rsidRDefault="0024611D" w:rsidP="00F1505A">
      <w:pPr>
        <w:spacing w:after="200" w:line="276" w:lineRule="auto"/>
        <w:rPr>
          <w:rFonts w:ascii="Arial" w:hAnsi="Arial" w:cs="Arial"/>
          <w:sz w:val="32"/>
          <w:szCs w:val="32"/>
        </w:rPr>
      </w:pPr>
      <w:r w:rsidRPr="00C55857">
        <w:rPr>
          <w:rFonts w:ascii="Arial" w:hAnsi="Arial" w:cs="Arial"/>
          <w:sz w:val="32"/>
          <w:szCs w:val="32"/>
        </w:rPr>
        <w:t>1. nemir, osjećaj kao da smo na «ivici»</w:t>
      </w:r>
    </w:p>
    <w:p w:rsidR="0024611D" w:rsidRPr="00C55857" w:rsidRDefault="0024611D" w:rsidP="00F1505A">
      <w:pPr>
        <w:spacing w:after="200" w:line="276" w:lineRule="auto"/>
        <w:rPr>
          <w:rFonts w:ascii="Arial" w:hAnsi="Arial" w:cs="Arial"/>
          <w:sz w:val="32"/>
          <w:szCs w:val="32"/>
        </w:rPr>
      </w:pPr>
      <w:r w:rsidRPr="00C55857">
        <w:rPr>
          <w:rFonts w:ascii="Arial" w:hAnsi="Arial" w:cs="Arial"/>
          <w:sz w:val="32"/>
          <w:szCs w:val="32"/>
        </w:rPr>
        <w:t>2. lako umaranje</w:t>
      </w:r>
    </w:p>
    <w:p w:rsidR="0024611D" w:rsidRPr="00C55857" w:rsidRDefault="0024611D" w:rsidP="00F1505A">
      <w:pPr>
        <w:spacing w:after="200" w:line="276" w:lineRule="auto"/>
        <w:rPr>
          <w:rFonts w:ascii="Arial" w:hAnsi="Arial" w:cs="Arial"/>
          <w:sz w:val="32"/>
          <w:szCs w:val="32"/>
        </w:rPr>
      </w:pPr>
      <w:r w:rsidRPr="00C55857">
        <w:rPr>
          <w:rFonts w:ascii="Arial" w:hAnsi="Arial" w:cs="Arial"/>
          <w:sz w:val="32"/>
          <w:szCs w:val="32"/>
        </w:rPr>
        <w:t>3. teškoće u koncentraciji ili osećaj da nam je glava prazna</w:t>
      </w:r>
    </w:p>
    <w:p w:rsidR="0024611D" w:rsidRPr="00C55857" w:rsidRDefault="0024611D" w:rsidP="00F1505A">
      <w:pPr>
        <w:spacing w:after="200" w:line="276" w:lineRule="auto"/>
        <w:rPr>
          <w:rFonts w:ascii="Arial" w:hAnsi="Arial" w:cs="Arial"/>
          <w:sz w:val="32"/>
          <w:szCs w:val="32"/>
        </w:rPr>
      </w:pPr>
      <w:r w:rsidRPr="00C55857">
        <w:rPr>
          <w:rFonts w:ascii="Arial" w:hAnsi="Arial" w:cs="Arial"/>
          <w:sz w:val="32"/>
          <w:szCs w:val="32"/>
        </w:rPr>
        <w:t>4. iritabilnost, razdražljivost</w:t>
      </w:r>
    </w:p>
    <w:p w:rsidR="0024611D" w:rsidRPr="00C55857" w:rsidRDefault="0024611D" w:rsidP="00F1505A">
      <w:pPr>
        <w:spacing w:after="200" w:line="276" w:lineRule="auto"/>
        <w:rPr>
          <w:rFonts w:ascii="Arial" w:hAnsi="Arial" w:cs="Arial"/>
          <w:sz w:val="32"/>
          <w:szCs w:val="32"/>
        </w:rPr>
      </w:pPr>
      <w:r w:rsidRPr="00C55857">
        <w:rPr>
          <w:rFonts w:ascii="Arial" w:hAnsi="Arial" w:cs="Arial"/>
          <w:sz w:val="32"/>
          <w:szCs w:val="32"/>
        </w:rPr>
        <w:t>5. mišićna tenzija</w:t>
      </w:r>
    </w:p>
    <w:p w:rsidR="0024611D" w:rsidRPr="00C55857" w:rsidRDefault="0024611D" w:rsidP="00F1505A">
      <w:pPr>
        <w:spacing w:after="200" w:line="276" w:lineRule="auto"/>
        <w:rPr>
          <w:rFonts w:ascii="Arial" w:hAnsi="Arial" w:cs="Arial"/>
          <w:sz w:val="32"/>
          <w:szCs w:val="32"/>
        </w:rPr>
      </w:pPr>
      <w:r w:rsidRPr="00C55857">
        <w:rPr>
          <w:rFonts w:ascii="Arial" w:hAnsi="Arial" w:cs="Arial"/>
          <w:sz w:val="32"/>
          <w:szCs w:val="32"/>
        </w:rPr>
        <w:t>6. poremećaj sna</w:t>
      </w:r>
    </w:p>
    <w:p w:rsidR="0024611D" w:rsidRPr="00C55857" w:rsidRDefault="00F15773" w:rsidP="00F1505A">
      <w:pPr>
        <w:spacing w:after="200" w:line="276" w:lineRule="auto"/>
        <w:rPr>
          <w:rFonts w:ascii="Arial" w:hAnsi="Arial" w:cs="Arial"/>
          <w:sz w:val="32"/>
          <w:szCs w:val="32"/>
        </w:rPr>
      </w:pPr>
      <w:r w:rsidRPr="00FA71F5">
        <w:rPr>
          <w:rFonts w:ascii="Arial" w:hAnsi="Arial" w:cs="Arial"/>
          <w:noProof/>
          <w:sz w:val="32"/>
          <w:szCs w:val="32"/>
          <w:lang w:val="en-US" w:eastAsia="en-US"/>
        </w:rPr>
        <w:lastRenderedPageBreak/>
        <w:pict>
          <v:shape id="Picture 1" o:spid="_x0000_i1026" type="#_x0000_t75" alt="-219-Anksioznost.jpg" style="width:278.25pt;height:2in;visibility:visible">
            <v:imagedata r:id="rId9" o:title=""/>
          </v:shape>
        </w:pict>
      </w:r>
      <w:r w:rsidR="0024611D" w:rsidRPr="00C55857">
        <w:rPr>
          <w:rFonts w:ascii="Arial" w:hAnsi="Arial" w:cs="Arial"/>
          <w:sz w:val="32"/>
          <w:szCs w:val="32"/>
        </w:rPr>
        <w:t>Slika broj 2.</w:t>
      </w:r>
    </w:p>
    <w:p w:rsidR="0024611D" w:rsidRPr="00C55857" w:rsidRDefault="0024611D" w:rsidP="003366AB">
      <w:pPr>
        <w:spacing w:after="200" w:line="276" w:lineRule="auto"/>
        <w:rPr>
          <w:rFonts w:ascii="Arial" w:hAnsi="Arial" w:cs="Arial"/>
          <w:sz w:val="32"/>
          <w:szCs w:val="32"/>
        </w:rPr>
      </w:pPr>
      <w:r w:rsidRPr="00C55857">
        <w:rPr>
          <w:rFonts w:ascii="Arial" w:hAnsi="Arial" w:cs="Arial"/>
          <w:sz w:val="32"/>
          <w:szCs w:val="32"/>
        </w:rPr>
        <w:t>Anksioznost je sastvani deo mnogih poremećaja, od blagih do teških. Anksioznost je vrsta nefunkcionalne emocije sa izraženom kognitivnom (misaonom) komponentom. Odnosno, sa izraženim uticajem našeg mišljenja ili nesvjesnih pojmova u osmišljavanju svijeta. Pošto anksioznost pokreče na određena ponašanja ili, sa druge strane, utiče na ukidanje određenih ponašanja, dakle pošto ima motivacionu komponentu, može da se govori o anksioznom stavu. Ako nekog karakteriše anksiozni stav, to znači da je taj neko preokupiran različitim i pretjeranim brigama oko stvari, pojava i ljudi na način koji je nefunkcionalan i ograničava njegove akcije i na emotivnom planu se doživljava kao ograničavajuć i bolan. Neurotične osobe sa izraženim problemima anksioznosti često toliko svoje energije troše na, sa logički i objektivne strane, nebitne probleme, da im premalo energije ostaje za nošenje sa realnim problemima. Osobe koje pate od pretjerane anksioznosti se često ponašaju na paradoksalan način, brinuči naizgled oko stvari koje ostatku svijeta ne predstavljaju značajnu brigu, a zapostavljajuči bitnije stvari. Međutim, kako se anksioznost hrani anksiozsnošču, i generiše nove anksioznosti, nove anksiozne misli, stavove i ponašanja, nerijetko osobe sklone anksioznosti počinju da brinu oko svega i svačega i vječito osećaju nemir, grč, napetost i kao da nikada nisu u stanju da se opuste.</w:t>
      </w:r>
    </w:p>
    <w:p w:rsidR="0024611D" w:rsidRPr="00C55857" w:rsidRDefault="0024611D" w:rsidP="003366AB">
      <w:pPr>
        <w:spacing w:after="200" w:line="276" w:lineRule="auto"/>
        <w:rPr>
          <w:rFonts w:ascii="Arial" w:hAnsi="Arial" w:cs="Arial"/>
          <w:sz w:val="32"/>
          <w:szCs w:val="32"/>
        </w:rPr>
      </w:pPr>
      <w:r w:rsidRPr="00C55857">
        <w:rPr>
          <w:rFonts w:ascii="Arial" w:hAnsi="Arial" w:cs="Arial"/>
          <w:sz w:val="32"/>
          <w:szCs w:val="32"/>
        </w:rPr>
        <w:lastRenderedPageBreak/>
        <w:t>I napadi panike i poremećaji panike su, u suštini, vrsta poremećaja anksioznosti.</w:t>
      </w:r>
    </w:p>
    <w:p w:rsidR="0024611D" w:rsidRPr="00C55857" w:rsidRDefault="00F15773" w:rsidP="003366AB">
      <w:pPr>
        <w:spacing w:after="200" w:line="276" w:lineRule="auto"/>
        <w:rPr>
          <w:rFonts w:ascii="Arial" w:hAnsi="Arial" w:cs="Arial"/>
          <w:sz w:val="32"/>
          <w:szCs w:val="32"/>
        </w:rPr>
      </w:pPr>
      <w:r w:rsidRPr="00FA71F5">
        <w:rPr>
          <w:rFonts w:ascii="Arial" w:hAnsi="Arial" w:cs="Arial"/>
          <w:noProof/>
          <w:sz w:val="32"/>
          <w:szCs w:val="32"/>
          <w:lang w:val="en-US" w:eastAsia="en-US"/>
        </w:rPr>
        <w:pict>
          <v:shape id="Picture 2" o:spid="_x0000_i1027" type="#_x0000_t75" alt="stress_and_anxiety_attacks-0573.jpg" style="width:294.75pt;height:194.25pt;visibility:visible">
            <v:imagedata r:id="rId10" o:title=""/>
          </v:shape>
        </w:pict>
      </w:r>
      <w:r w:rsidR="0024611D" w:rsidRPr="00C55857">
        <w:rPr>
          <w:rFonts w:ascii="Arial" w:hAnsi="Arial" w:cs="Arial"/>
          <w:sz w:val="32"/>
          <w:szCs w:val="32"/>
        </w:rPr>
        <w:t>Slika broj 3.</w:t>
      </w:r>
    </w:p>
    <w:p w:rsidR="0024611D" w:rsidRPr="00C55857" w:rsidRDefault="0024611D" w:rsidP="00580CD8">
      <w:pPr>
        <w:pStyle w:val="ListParagraph"/>
        <w:numPr>
          <w:ilvl w:val="1"/>
          <w:numId w:val="2"/>
        </w:numPr>
        <w:spacing w:after="200" w:line="276" w:lineRule="auto"/>
        <w:rPr>
          <w:rFonts w:ascii="Arial" w:hAnsi="Arial" w:cs="Arial"/>
          <w:b/>
          <w:bCs/>
          <w:i/>
          <w:iCs/>
          <w:sz w:val="32"/>
          <w:szCs w:val="32"/>
        </w:rPr>
      </w:pPr>
      <w:r w:rsidRPr="00C55857">
        <w:rPr>
          <w:rFonts w:ascii="Arial" w:hAnsi="Arial" w:cs="Arial"/>
          <w:b/>
          <w:bCs/>
          <w:i/>
          <w:iCs/>
          <w:sz w:val="32"/>
          <w:szCs w:val="32"/>
        </w:rPr>
        <w:t>Kognitivni simptomi poremećaja anksioznosti:</w:t>
      </w:r>
    </w:p>
    <w:p w:rsidR="0024611D" w:rsidRPr="00C55857" w:rsidRDefault="0024611D" w:rsidP="00ED28AA">
      <w:pPr>
        <w:pStyle w:val="ListParagraph"/>
        <w:numPr>
          <w:ilvl w:val="0"/>
          <w:numId w:val="5"/>
        </w:numPr>
        <w:spacing w:after="200" w:line="276" w:lineRule="auto"/>
        <w:rPr>
          <w:rFonts w:ascii="Arial" w:hAnsi="Arial" w:cs="Arial"/>
          <w:sz w:val="32"/>
          <w:szCs w:val="32"/>
        </w:rPr>
      </w:pPr>
      <w:r w:rsidRPr="00C55857">
        <w:rPr>
          <w:rFonts w:ascii="Arial" w:hAnsi="Arial" w:cs="Arial"/>
          <w:sz w:val="32"/>
          <w:szCs w:val="32"/>
        </w:rPr>
        <w:t>Senzorni- perceptivni: um: mutan, maglovit, fluidan; objekti izgledaju mutno i udaljeno; okruženje izgleda nerealno i drugačije; derealizacija; pažnja je hipervigilna.</w:t>
      </w:r>
    </w:p>
    <w:p w:rsidR="0024611D" w:rsidRPr="00C55857" w:rsidRDefault="0024611D" w:rsidP="00580CD8">
      <w:pPr>
        <w:pStyle w:val="ListParagraph"/>
        <w:numPr>
          <w:ilvl w:val="0"/>
          <w:numId w:val="5"/>
        </w:numPr>
        <w:spacing w:after="200" w:line="276" w:lineRule="auto"/>
        <w:rPr>
          <w:rFonts w:ascii="Arial" w:hAnsi="Arial" w:cs="Arial"/>
          <w:sz w:val="32"/>
          <w:szCs w:val="32"/>
        </w:rPr>
      </w:pPr>
      <w:r w:rsidRPr="00C55857">
        <w:rPr>
          <w:rFonts w:ascii="Arial" w:hAnsi="Arial" w:cs="Arial"/>
          <w:sz w:val="32"/>
          <w:szCs w:val="32"/>
        </w:rPr>
        <w:t>Teškoće u mišljenju: ne sjećamo se važnih stvari; zbunjeni smo; nesposobni da kontrolišemo mišljenje; teško nam je da se koncentrišemo; bivamo lako ometeni; blokiraju nam se misli; teško rezonujemo; gubimo mogućnost da budemo objektivni.</w:t>
      </w:r>
    </w:p>
    <w:p w:rsidR="0024611D" w:rsidRPr="00C55857" w:rsidRDefault="0024611D" w:rsidP="00580CD8">
      <w:pPr>
        <w:pStyle w:val="ListParagraph"/>
        <w:numPr>
          <w:ilvl w:val="0"/>
          <w:numId w:val="5"/>
        </w:numPr>
        <w:spacing w:after="200" w:line="276" w:lineRule="auto"/>
        <w:rPr>
          <w:rFonts w:ascii="Arial" w:hAnsi="Arial" w:cs="Arial"/>
          <w:sz w:val="32"/>
          <w:szCs w:val="32"/>
        </w:rPr>
      </w:pPr>
      <w:r w:rsidRPr="00C55857">
        <w:rPr>
          <w:rFonts w:ascii="Arial" w:hAnsi="Arial" w:cs="Arial"/>
          <w:sz w:val="32"/>
          <w:szCs w:val="32"/>
        </w:rPr>
        <w:t xml:space="preserve">Konceptualni: kognitivna iskrivljenja; strah od gubitka kontrole; strah da nećemo izdržati; strah da čemo se fizički povrediti ili umrijeti; strah od mentalnog poremećaja; strah od negativnih procjena od strane drugih; strašne slike u glavi; ponavljajuće zastrašujuće ideje. </w:t>
      </w:r>
    </w:p>
    <w:p w:rsidR="0024611D" w:rsidRPr="00C55857" w:rsidRDefault="0024611D" w:rsidP="00580CD8">
      <w:pPr>
        <w:pStyle w:val="ListParagraph"/>
        <w:numPr>
          <w:ilvl w:val="1"/>
          <w:numId w:val="2"/>
        </w:numPr>
        <w:spacing w:after="200" w:line="276" w:lineRule="auto"/>
        <w:rPr>
          <w:rFonts w:ascii="Arial" w:hAnsi="Arial" w:cs="Arial"/>
          <w:sz w:val="32"/>
          <w:szCs w:val="32"/>
        </w:rPr>
      </w:pPr>
      <w:r w:rsidRPr="00C55857">
        <w:rPr>
          <w:rFonts w:ascii="Arial" w:hAnsi="Arial" w:cs="Arial"/>
          <w:b/>
          <w:bCs/>
          <w:i/>
          <w:iCs/>
          <w:sz w:val="32"/>
          <w:szCs w:val="32"/>
        </w:rPr>
        <w:t>Bihejvioralni simptomi:</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lastRenderedPageBreak/>
        <w:t>Inhibirano, ukočeno ponašanje</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t>Mišićna ukočenost</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t>Potreba za bježanjem</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t>Potreba za izbegavanjem</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t>Nefluentan, nejasan govor</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t>Neskladno kretanje</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t>Nemir</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t>Poljuljan tjelesni stav</w:t>
      </w:r>
    </w:p>
    <w:p w:rsidR="0024611D" w:rsidRPr="00C55857" w:rsidRDefault="0024611D" w:rsidP="00580CD8">
      <w:pPr>
        <w:pStyle w:val="ListParagraph"/>
        <w:numPr>
          <w:ilvl w:val="0"/>
          <w:numId w:val="6"/>
        </w:numPr>
        <w:spacing w:after="200" w:line="276" w:lineRule="auto"/>
        <w:rPr>
          <w:rFonts w:ascii="Arial" w:hAnsi="Arial" w:cs="Arial"/>
          <w:sz w:val="32"/>
          <w:szCs w:val="32"/>
        </w:rPr>
      </w:pPr>
      <w:r w:rsidRPr="00C55857">
        <w:rPr>
          <w:rFonts w:ascii="Arial" w:hAnsi="Arial" w:cs="Arial"/>
          <w:sz w:val="32"/>
          <w:szCs w:val="32"/>
        </w:rPr>
        <w:t>Hiperventilacija</w:t>
      </w:r>
    </w:p>
    <w:p w:rsidR="0024611D" w:rsidRPr="00C55857" w:rsidRDefault="0024611D">
      <w:pPr>
        <w:spacing w:after="200" w:line="276" w:lineRule="auto"/>
        <w:rPr>
          <w:rFonts w:ascii="Arial" w:hAnsi="Arial" w:cs="Arial"/>
          <w:sz w:val="32"/>
          <w:szCs w:val="32"/>
        </w:rPr>
      </w:pPr>
      <w:r w:rsidRPr="00C55857">
        <w:rPr>
          <w:rFonts w:ascii="Arial" w:hAnsi="Arial" w:cs="Arial"/>
          <w:sz w:val="32"/>
          <w:szCs w:val="32"/>
        </w:rPr>
        <w:br w:type="page"/>
      </w:r>
    </w:p>
    <w:p w:rsidR="0024611D" w:rsidRPr="00C55857" w:rsidRDefault="0024611D" w:rsidP="00580CD8">
      <w:pPr>
        <w:pStyle w:val="ListParagraph"/>
        <w:numPr>
          <w:ilvl w:val="1"/>
          <w:numId w:val="2"/>
        </w:numPr>
        <w:spacing w:after="200" w:line="276" w:lineRule="auto"/>
        <w:rPr>
          <w:rFonts w:ascii="Arial" w:hAnsi="Arial" w:cs="Arial"/>
          <w:b/>
          <w:bCs/>
          <w:i/>
          <w:iCs/>
          <w:sz w:val="32"/>
          <w:szCs w:val="32"/>
        </w:rPr>
      </w:pPr>
      <w:r w:rsidRPr="00C55857">
        <w:rPr>
          <w:rFonts w:ascii="Arial" w:hAnsi="Arial" w:cs="Arial"/>
          <w:b/>
          <w:bCs/>
          <w:i/>
          <w:iCs/>
          <w:sz w:val="32"/>
          <w:szCs w:val="32"/>
        </w:rPr>
        <w:t>Simptomi vezani za fiziološki sistem:</w:t>
      </w:r>
    </w:p>
    <w:p w:rsidR="0024611D" w:rsidRPr="00C55857" w:rsidRDefault="0024611D" w:rsidP="00580CD8">
      <w:pPr>
        <w:spacing w:after="200" w:line="276" w:lineRule="auto"/>
        <w:ind w:left="360"/>
        <w:rPr>
          <w:rFonts w:ascii="Arial" w:hAnsi="Arial" w:cs="Arial"/>
          <w:sz w:val="32"/>
          <w:szCs w:val="32"/>
        </w:rPr>
      </w:pPr>
      <w:r w:rsidRPr="00C55857">
        <w:rPr>
          <w:rFonts w:ascii="Arial" w:hAnsi="Arial" w:cs="Arial"/>
          <w:sz w:val="32"/>
          <w:szCs w:val="32"/>
        </w:rPr>
        <w:t>KARDIOVASKULARNI SISTEM:</w:t>
      </w:r>
    </w:p>
    <w:p w:rsidR="0024611D" w:rsidRPr="00C55857" w:rsidRDefault="0024611D" w:rsidP="00141739">
      <w:pPr>
        <w:pStyle w:val="ListParagraph"/>
        <w:numPr>
          <w:ilvl w:val="0"/>
          <w:numId w:val="7"/>
        </w:numPr>
        <w:spacing w:after="200" w:line="276" w:lineRule="auto"/>
        <w:rPr>
          <w:rFonts w:ascii="Arial" w:hAnsi="Arial" w:cs="Arial"/>
          <w:sz w:val="32"/>
          <w:szCs w:val="32"/>
        </w:rPr>
      </w:pPr>
      <w:r w:rsidRPr="00C55857">
        <w:rPr>
          <w:rFonts w:ascii="Arial" w:hAnsi="Arial" w:cs="Arial"/>
          <w:sz w:val="32"/>
          <w:szCs w:val="32"/>
        </w:rPr>
        <w:t>Palpitacije</w:t>
      </w:r>
    </w:p>
    <w:p w:rsidR="0024611D" w:rsidRPr="00C55857" w:rsidRDefault="0024611D" w:rsidP="00141739">
      <w:pPr>
        <w:pStyle w:val="ListParagraph"/>
        <w:numPr>
          <w:ilvl w:val="0"/>
          <w:numId w:val="7"/>
        </w:numPr>
        <w:spacing w:after="200" w:line="276" w:lineRule="auto"/>
        <w:rPr>
          <w:rFonts w:ascii="Arial" w:hAnsi="Arial" w:cs="Arial"/>
          <w:sz w:val="32"/>
          <w:szCs w:val="32"/>
        </w:rPr>
      </w:pPr>
      <w:r w:rsidRPr="00C55857">
        <w:rPr>
          <w:rFonts w:ascii="Arial" w:hAnsi="Arial" w:cs="Arial"/>
          <w:sz w:val="32"/>
          <w:szCs w:val="32"/>
        </w:rPr>
        <w:t>Ubrzan rad srca</w:t>
      </w:r>
    </w:p>
    <w:p w:rsidR="0024611D" w:rsidRPr="00C55857" w:rsidRDefault="0024611D" w:rsidP="00141739">
      <w:pPr>
        <w:pStyle w:val="ListParagraph"/>
        <w:numPr>
          <w:ilvl w:val="0"/>
          <w:numId w:val="7"/>
        </w:numPr>
        <w:spacing w:after="200" w:line="276" w:lineRule="auto"/>
        <w:rPr>
          <w:rFonts w:ascii="Arial" w:hAnsi="Arial" w:cs="Arial"/>
          <w:sz w:val="32"/>
          <w:szCs w:val="32"/>
        </w:rPr>
      </w:pPr>
      <w:r w:rsidRPr="00C55857">
        <w:rPr>
          <w:rFonts w:ascii="Arial" w:hAnsi="Arial" w:cs="Arial"/>
          <w:sz w:val="32"/>
          <w:szCs w:val="32"/>
        </w:rPr>
        <w:t>Povišen krvni pritisak</w:t>
      </w:r>
    </w:p>
    <w:p w:rsidR="0024611D" w:rsidRPr="00C55857" w:rsidRDefault="0024611D" w:rsidP="00141739">
      <w:pPr>
        <w:pStyle w:val="ListParagraph"/>
        <w:numPr>
          <w:ilvl w:val="0"/>
          <w:numId w:val="7"/>
        </w:numPr>
        <w:spacing w:after="200" w:line="276" w:lineRule="auto"/>
        <w:rPr>
          <w:rFonts w:ascii="Arial" w:hAnsi="Arial" w:cs="Arial"/>
          <w:sz w:val="32"/>
          <w:szCs w:val="32"/>
        </w:rPr>
      </w:pPr>
      <w:r w:rsidRPr="00C55857">
        <w:rPr>
          <w:rFonts w:ascii="Arial" w:hAnsi="Arial" w:cs="Arial"/>
          <w:sz w:val="32"/>
          <w:szCs w:val="32"/>
        </w:rPr>
        <w:t>Nesvjestice</w:t>
      </w:r>
    </w:p>
    <w:p w:rsidR="0024611D" w:rsidRPr="00C55857" w:rsidRDefault="0024611D" w:rsidP="00141739">
      <w:pPr>
        <w:pStyle w:val="ListParagraph"/>
        <w:numPr>
          <w:ilvl w:val="0"/>
          <w:numId w:val="7"/>
        </w:numPr>
        <w:spacing w:after="200" w:line="276" w:lineRule="auto"/>
        <w:rPr>
          <w:rFonts w:ascii="Arial" w:hAnsi="Arial" w:cs="Arial"/>
          <w:sz w:val="32"/>
          <w:szCs w:val="32"/>
        </w:rPr>
      </w:pPr>
      <w:r w:rsidRPr="00C55857">
        <w:rPr>
          <w:rFonts w:ascii="Arial" w:hAnsi="Arial" w:cs="Arial"/>
          <w:sz w:val="32"/>
          <w:szCs w:val="32"/>
        </w:rPr>
        <w:t>Smanjen krvni pritisak</w:t>
      </w:r>
    </w:p>
    <w:p w:rsidR="0024611D" w:rsidRPr="00C55857" w:rsidRDefault="0024611D" w:rsidP="00141739">
      <w:pPr>
        <w:pStyle w:val="ListParagraph"/>
        <w:numPr>
          <w:ilvl w:val="0"/>
          <w:numId w:val="7"/>
        </w:numPr>
        <w:spacing w:after="200" w:line="276" w:lineRule="auto"/>
        <w:rPr>
          <w:rFonts w:ascii="Arial" w:hAnsi="Arial" w:cs="Arial"/>
          <w:sz w:val="32"/>
          <w:szCs w:val="32"/>
        </w:rPr>
      </w:pPr>
      <w:r w:rsidRPr="00C55857">
        <w:rPr>
          <w:rFonts w:ascii="Arial" w:hAnsi="Arial" w:cs="Arial"/>
          <w:sz w:val="32"/>
          <w:szCs w:val="32"/>
        </w:rPr>
        <w:t>Smanjen puls</w:t>
      </w:r>
    </w:p>
    <w:p w:rsidR="0024611D" w:rsidRPr="00C55857" w:rsidRDefault="0024611D" w:rsidP="00141739">
      <w:pPr>
        <w:spacing w:after="200" w:line="276" w:lineRule="auto"/>
        <w:ind w:left="360"/>
        <w:rPr>
          <w:rFonts w:ascii="Arial" w:hAnsi="Arial" w:cs="Arial"/>
          <w:sz w:val="32"/>
          <w:szCs w:val="32"/>
        </w:rPr>
      </w:pPr>
      <w:r w:rsidRPr="00C55857">
        <w:rPr>
          <w:rFonts w:ascii="Arial" w:hAnsi="Arial" w:cs="Arial"/>
          <w:sz w:val="32"/>
          <w:szCs w:val="32"/>
        </w:rPr>
        <w:t>RESPIRATORNI:</w:t>
      </w:r>
    </w:p>
    <w:p w:rsidR="0024611D" w:rsidRPr="00C55857" w:rsidRDefault="0024611D" w:rsidP="00141739">
      <w:pPr>
        <w:pStyle w:val="ListParagraph"/>
        <w:numPr>
          <w:ilvl w:val="0"/>
          <w:numId w:val="8"/>
        </w:numPr>
        <w:spacing w:after="200" w:line="276" w:lineRule="auto"/>
        <w:rPr>
          <w:rFonts w:ascii="Arial" w:hAnsi="Arial" w:cs="Arial"/>
          <w:sz w:val="32"/>
          <w:szCs w:val="32"/>
        </w:rPr>
      </w:pPr>
      <w:r w:rsidRPr="00C55857">
        <w:rPr>
          <w:rFonts w:ascii="Arial" w:hAnsi="Arial" w:cs="Arial"/>
          <w:sz w:val="32"/>
          <w:szCs w:val="32"/>
        </w:rPr>
        <w:t>Ubrzano disanje</w:t>
      </w:r>
    </w:p>
    <w:p w:rsidR="0024611D" w:rsidRPr="00C55857" w:rsidRDefault="0024611D" w:rsidP="00141739">
      <w:pPr>
        <w:pStyle w:val="ListParagraph"/>
        <w:numPr>
          <w:ilvl w:val="0"/>
          <w:numId w:val="8"/>
        </w:numPr>
        <w:spacing w:after="200" w:line="276" w:lineRule="auto"/>
        <w:rPr>
          <w:rFonts w:ascii="Arial" w:hAnsi="Arial" w:cs="Arial"/>
          <w:sz w:val="32"/>
          <w:szCs w:val="32"/>
        </w:rPr>
      </w:pPr>
      <w:r w:rsidRPr="00C55857">
        <w:rPr>
          <w:rFonts w:ascii="Arial" w:hAnsi="Arial" w:cs="Arial"/>
          <w:sz w:val="32"/>
          <w:szCs w:val="32"/>
        </w:rPr>
        <w:t>Teškoća dolaženja do vazduha</w:t>
      </w:r>
    </w:p>
    <w:p w:rsidR="0024611D" w:rsidRPr="00C55857" w:rsidRDefault="0024611D" w:rsidP="00141739">
      <w:pPr>
        <w:pStyle w:val="ListParagraph"/>
        <w:numPr>
          <w:ilvl w:val="0"/>
          <w:numId w:val="8"/>
        </w:numPr>
        <w:spacing w:after="200" w:line="276" w:lineRule="auto"/>
        <w:rPr>
          <w:rFonts w:ascii="Arial" w:hAnsi="Arial" w:cs="Arial"/>
          <w:sz w:val="32"/>
          <w:szCs w:val="32"/>
        </w:rPr>
      </w:pPr>
      <w:r w:rsidRPr="00C55857">
        <w:rPr>
          <w:rFonts w:ascii="Arial" w:hAnsi="Arial" w:cs="Arial"/>
          <w:sz w:val="32"/>
          <w:szCs w:val="32"/>
        </w:rPr>
        <w:t>Kratkoća udaha</w:t>
      </w:r>
    </w:p>
    <w:p w:rsidR="0024611D" w:rsidRPr="00C55857" w:rsidRDefault="0024611D" w:rsidP="00141739">
      <w:pPr>
        <w:pStyle w:val="ListParagraph"/>
        <w:numPr>
          <w:ilvl w:val="0"/>
          <w:numId w:val="8"/>
        </w:numPr>
        <w:spacing w:after="200" w:line="276" w:lineRule="auto"/>
        <w:rPr>
          <w:rFonts w:ascii="Arial" w:hAnsi="Arial" w:cs="Arial"/>
          <w:sz w:val="32"/>
          <w:szCs w:val="32"/>
        </w:rPr>
      </w:pPr>
      <w:r w:rsidRPr="00C55857">
        <w:rPr>
          <w:rFonts w:ascii="Arial" w:hAnsi="Arial" w:cs="Arial"/>
          <w:sz w:val="32"/>
          <w:szCs w:val="32"/>
        </w:rPr>
        <w:t>Pritisak u grudima</w:t>
      </w:r>
    </w:p>
    <w:p w:rsidR="0024611D" w:rsidRPr="00C55857" w:rsidRDefault="0024611D" w:rsidP="00141739">
      <w:pPr>
        <w:pStyle w:val="ListParagraph"/>
        <w:numPr>
          <w:ilvl w:val="0"/>
          <w:numId w:val="8"/>
        </w:numPr>
        <w:spacing w:after="200" w:line="276" w:lineRule="auto"/>
        <w:rPr>
          <w:rFonts w:ascii="Arial" w:hAnsi="Arial" w:cs="Arial"/>
          <w:sz w:val="32"/>
          <w:szCs w:val="32"/>
        </w:rPr>
      </w:pPr>
      <w:r w:rsidRPr="00C55857">
        <w:rPr>
          <w:rFonts w:ascii="Arial" w:hAnsi="Arial" w:cs="Arial"/>
          <w:sz w:val="32"/>
          <w:szCs w:val="32"/>
        </w:rPr>
        <w:t>Osjećaj davljenja</w:t>
      </w:r>
    </w:p>
    <w:p w:rsidR="0024611D" w:rsidRPr="00C55857" w:rsidRDefault="0024611D" w:rsidP="00141739">
      <w:pPr>
        <w:pStyle w:val="ListParagraph"/>
        <w:numPr>
          <w:ilvl w:val="0"/>
          <w:numId w:val="8"/>
        </w:numPr>
        <w:spacing w:after="200" w:line="276" w:lineRule="auto"/>
        <w:rPr>
          <w:rFonts w:ascii="Arial" w:hAnsi="Arial" w:cs="Arial"/>
          <w:sz w:val="32"/>
          <w:szCs w:val="32"/>
        </w:rPr>
      </w:pPr>
      <w:r w:rsidRPr="00C55857">
        <w:rPr>
          <w:rFonts w:ascii="Arial" w:hAnsi="Arial" w:cs="Arial"/>
          <w:sz w:val="32"/>
          <w:szCs w:val="32"/>
        </w:rPr>
        <w:t>Plitko disanje</w:t>
      </w:r>
    </w:p>
    <w:p w:rsidR="0024611D" w:rsidRPr="00C55857" w:rsidRDefault="0024611D" w:rsidP="00141739">
      <w:pPr>
        <w:pStyle w:val="ListParagraph"/>
        <w:numPr>
          <w:ilvl w:val="0"/>
          <w:numId w:val="8"/>
        </w:numPr>
        <w:spacing w:after="200" w:line="276" w:lineRule="auto"/>
        <w:rPr>
          <w:rFonts w:ascii="Arial" w:hAnsi="Arial" w:cs="Arial"/>
          <w:sz w:val="32"/>
          <w:szCs w:val="32"/>
        </w:rPr>
      </w:pPr>
      <w:r w:rsidRPr="00C55857">
        <w:rPr>
          <w:rFonts w:ascii="Arial" w:hAnsi="Arial" w:cs="Arial"/>
          <w:sz w:val="32"/>
          <w:szCs w:val="32"/>
        </w:rPr>
        <w:t>Knedla u glu</w:t>
      </w:r>
    </w:p>
    <w:p w:rsidR="0024611D" w:rsidRPr="00C55857" w:rsidRDefault="0024611D" w:rsidP="00141739">
      <w:pPr>
        <w:spacing w:after="200" w:line="276" w:lineRule="auto"/>
        <w:ind w:left="360"/>
        <w:rPr>
          <w:rFonts w:ascii="Arial" w:hAnsi="Arial" w:cs="Arial"/>
          <w:sz w:val="32"/>
          <w:szCs w:val="32"/>
        </w:rPr>
      </w:pPr>
      <w:r w:rsidRPr="00C55857">
        <w:rPr>
          <w:rFonts w:ascii="Arial" w:hAnsi="Arial" w:cs="Arial"/>
          <w:sz w:val="32"/>
          <w:szCs w:val="32"/>
        </w:rPr>
        <w:t>NEUROMIŠIĆNI:</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Povišeni refleksi</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Nemirni kapci</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Nesanica</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lastRenderedPageBreak/>
        <w:t>Spazam</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Tremori</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Rigidnost</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Ukočen izraz lica</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Nestabilnost</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Generalizovana slabost</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Utrnule noge</w:t>
      </w:r>
    </w:p>
    <w:p w:rsidR="0024611D" w:rsidRPr="00C55857" w:rsidRDefault="0024611D" w:rsidP="00141739">
      <w:pPr>
        <w:pStyle w:val="ListParagraph"/>
        <w:numPr>
          <w:ilvl w:val="0"/>
          <w:numId w:val="9"/>
        </w:numPr>
        <w:spacing w:after="200" w:line="276" w:lineRule="auto"/>
        <w:rPr>
          <w:rFonts w:ascii="Arial" w:hAnsi="Arial" w:cs="Arial"/>
          <w:sz w:val="32"/>
          <w:szCs w:val="32"/>
        </w:rPr>
      </w:pPr>
      <w:r w:rsidRPr="00C55857">
        <w:rPr>
          <w:rFonts w:ascii="Arial" w:hAnsi="Arial" w:cs="Arial"/>
          <w:sz w:val="32"/>
          <w:szCs w:val="32"/>
        </w:rPr>
        <w:t>Nespretno kretanje</w:t>
      </w:r>
    </w:p>
    <w:p w:rsidR="0024611D" w:rsidRPr="00C55857" w:rsidRDefault="0024611D" w:rsidP="00141739">
      <w:pPr>
        <w:spacing w:after="200" w:line="276" w:lineRule="auto"/>
        <w:ind w:left="360"/>
        <w:rPr>
          <w:rFonts w:ascii="Arial" w:hAnsi="Arial" w:cs="Arial"/>
          <w:sz w:val="32"/>
          <w:szCs w:val="32"/>
        </w:rPr>
      </w:pPr>
      <w:r w:rsidRPr="00C55857">
        <w:rPr>
          <w:rFonts w:ascii="Arial" w:hAnsi="Arial" w:cs="Arial"/>
          <w:sz w:val="32"/>
          <w:szCs w:val="32"/>
        </w:rPr>
        <w:t>GASTROINTESTINALNI:</w:t>
      </w:r>
    </w:p>
    <w:p w:rsidR="0024611D" w:rsidRPr="00C55857" w:rsidRDefault="0024611D" w:rsidP="00141739">
      <w:pPr>
        <w:pStyle w:val="ListParagraph"/>
        <w:numPr>
          <w:ilvl w:val="0"/>
          <w:numId w:val="10"/>
        </w:numPr>
        <w:spacing w:after="200" w:line="276" w:lineRule="auto"/>
        <w:rPr>
          <w:rFonts w:ascii="Arial" w:hAnsi="Arial" w:cs="Arial"/>
          <w:sz w:val="32"/>
          <w:szCs w:val="32"/>
        </w:rPr>
      </w:pPr>
      <w:r w:rsidRPr="00C55857">
        <w:rPr>
          <w:rFonts w:ascii="Arial" w:hAnsi="Arial" w:cs="Arial"/>
          <w:sz w:val="32"/>
          <w:szCs w:val="32"/>
        </w:rPr>
        <w:t>Bol u stomaku</w:t>
      </w:r>
    </w:p>
    <w:p w:rsidR="0024611D" w:rsidRPr="00C55857" w:rsidRDefault="0024611D" w:rsidP="00141739">
      <w:pPr>
        <w:pStyle w:val="ListParagraph"/>
        <w:numPr>
          <w:ilvl w:val="0"/>
          <w:numId w:val="10"/>
        </w:numPr>
        <w:spacing w:after="200" w:line="276" w:lineRule="auto"/>
        <w:rPr>
          <w:rFonts w:ascii="Arial" w:hAnsi="Arial" w:cs="Arial"/>
          <w:sz w:val="32"/>
          <w:szCs w:val="32"/>
        </w:rPr>
      </w:pPr>
      <w:r w:rsidRPr="00C55857">
        <w:rPr>
          <w:rFonts w:ascii="Arial" w:hAnsi="Arial" w:cs="Arial"/>
          <w:sz w:val="32"/>
          <w:szCs w:val="32"/>
        </w:rPr>
        <w:t>Gubitak apetita</w:t>
      </w:r>
    </w:p>
    <w:p w:rsidR="0024611D" w:rsidRPr="00C55857" w:rsidRDefault="0024611D" w:rsidP="00141739">
      <w:pPr>
        <w:pStyle w:val="ListParagraph"/>
        <w:numPr>
          <w:ilvl w:val="0"/>
          <w:numId w:val="10"/>
        </w:numPr>
        <w:spacing w:after="200" w:line="276" w:lineRule="auto"/>
        <w:rPr>
          <w:rFonts w:ascii="Arial" w:hAnsi="Arial" w:cs="Arial"/>
          <w:sz w:val="32"/>
          <w:szCs w:val="32"/>
        </w:rPr>
      </w:pPr>
      <w:r w:rsidRPr="00C55857">
        <w:rPr>
          <w:rFonts w:ascii="Arial" w:hAnsi="Arial" w:cs="Arial"/>
          <w:sz w:val="32"/>
          <w:szCs w:val="32"/>
        </w:rPr>
        <w:t>Odvratnost prema hrani</w:t>
      </w:r>
    </w:p>
    <w:p w:rsidR="0024611D" w:rsidRPr="00C55857" w:rsidRDefault="0024611D" w:rsidP="00141739">
      <w:pPr>
        <w:pStyle w:val="ListParagraph"/>
        <w:numPr>
          <w:ilvl w:val="0"/>
          <w:numId w:val="10"/>
        </w:numPr>
        <w:spacing w:after="200" w:line="276" w:lineRule="auto"/>
        <w:rPr>
          <w:rFonts w:ascii="Arial" w:hAnsi="Arial" w:cs="Arial"/>
          <w:sz w:val="32"/>
          <w:szCs w:val="32"/>
        </w:rPr>
      </w:pPr>
      <w:r w:rsidRPr="00C55857">
        <w:rPr>
          <w:rFonts w:ascii="Arial" w:hAnsi="Arial" w:cs="Arial"/>
          <w:sz w:val="32"/>
          <w:szCs w:val="32"/>
        </w:rPr>
        <w:t>Mučnina</w:t>
      </w:r>
    </w:p>
    <w:p w:rsidR="0024611D" w:rsidRPr="00C55857" w:rsidRDefault="0024611D" w:rsidP="00141739">
      <w:pPr>
        <w:pStyle w:val="ListParagraph"/>
        <w:numPr>
          <w:ilvl w:val="0"/>
          <w:numId w:val="10"/>
        </w:numPr>
        <w:spacing w:after="200" w:line="276" w:lineRule="auto"/>
        <w:rPr>
          <w:rFonts w:ascii="Arial" w:hAnsi="Arial" w:cs="Arial"/>
          <w:sz w:val="32"/>
          <w:szCs w:val="32"/>
        </w:rPr>
      </w:pPr>
      <w:r w:rsidRPr="00C55857">
        <w:rPr>
          <w:rFonts w:ascii="Arial" w:hAnsi="Arial" w:cs="Arial"/>
          <w:sz w:val="32"/>
          <w:szCs w:val="32"/>
        </w:rPr>
        <w:t>Nelagoda u stomaku</w:t>
      </w:r>
    </w:p>
    <w:p w:rsidR="0024611D" w:rsidRPr="00C55857" w:rsidRDefault="0024611D" w:rsidP="00141739">
      <w:pPr>
        <w:pStyle w:val="ListParagraph"/>
        <w:numPr>
          <w:ilvl w:val="0"/>
          <w:numId w:val="10"/>
        </w:numPr>
        <w:spacing w:after="200" w:line="276" w:lineRule="auto"/>
        <w:rPr>
          <w:rFonts w:ascii="Arial" w:hAnsi="Arial" w:cs="Arial"/>
          <w:sz w:val="32"/>
          <w:szCs w:val="32"/>
        </w:rPr>
      </w:pPr>
      <w:r w:rsidRPr="00C55857">
        <w:rPr>
          <w:rFonts w:ascii="Arial" w:hAnsi="Arial" w:cs="Arial"/>
          <w:sz w:val="32"/>
          <w:szCs w:val="32"/>
        </w:rPr>
        <w:t>Povračanje</w:t>
      </w:r>
    </w:p>
    <w:p w:rsidR="0024611D" w:rsidRPr="00C55857" w:rsidRDefault="0024611D" w:rsidP="00141739">
      <w:pPr>
        <w:spacing w:after="200" w:line="276" w:lineRule="auto"/>
        <w:ind w:left="360"/>
        <w:rPr>
          <w:rFonts w:ascii="Arial" w:hAnsi="Arial" w:cs="Arial"/>
          <w:sz w:val="32"/>
          <w:szCs w:val="32"/>
        </w:rPr>
      </w:pPr>
      <w:r w:rsidRPr="00C55857">
        <w:rPr>
          <w:rFonts w:ascii="Arial" w:hAnsi="Arial" w:cs="Arial"/>
          <w:sz w:val="32"/>
          <w:szCs w:val="32"/>
        </w:rPr>
        <w:t xml:space="preserve">URINARNI TRAKT: </w:t>
      </w:r>
    </w:p>
    <w:p w:rsidR="0024611D" w:rsidRPr="00C55857" w:rsidRDefault="0024611D" w:rsidP="00141739">
      <w:pPr>
        <w:pStyle w:val="ListParagraph"/>
        <w:numPr>
          <w:ilvl w:val="0"/>
          <w:numId w:val="11"/>
        </w:numPr>
        <w:spacing w:after="200" w:line="276" w:lineRule="auto"/>
        <w:rPr>
          <w:rFonts w:ascii="Arial" w:hAnsi="Arial" w:cs="Arial"/>
          <w:sz w:val="32"/>
          <w:szCs w:val="32"/>
        </w:rPr>
      </w:pPr>
      <w:r w:rsidRPr="00C55857">
        <w:rPr>
          <w:rFonts w:ascii="Arial" w:hAnsi="Arial" w:cs="Arial"/>
          <w:sz w:val="32"/>
          <w:szCs w:val="32"/>
        </w:rPr>
        <w:t>Pritisak za mokrenjem</w:t>
      </w:r>
    </w:p>
    <w:p w:rsidR="0024611D" w:rsidRPr="00C55857" w:rsidRDefault="0024611D" w:rsidP="00141739">
      <w:pPr>
        <w:pStyle w:val="ListParagraph"/>
        <w:numPr>
          <w:ilvl w:val="0"/>
          <w:numId w:val="11"/>
        </w:numPr>
        <w:spacing w:after="200" w:line="276" w:lineRule="auto"/>
        <w:rPr>
          <w:rFonts w:ascii="Arial" w:hAnsi="Arial" w:cs="Arial"/>
          <w:sz w:val="32"/>
          <w:szCs w:val="32"/>
        </w:rPr>
      </w:pPr>
      <w:r w:rsidRPr="00C55857">
        <w:rPr>
          <w:rFonts w:ascii="Arial" w:hAnsi="Arial" w:cs="Arial"/>
          <w:sz w:val="32"/>
          <w:szCs w:val="32"/>
        </w:rPr>
        <w:t>Često mokrenje</w:t>
      </w:r>
    </w:p>
    <w:p w:rsidR="0024611D" w:rsidRPr="00C55857" w:rsidRDefault="0024611D" w:rsidP="00141739">
      <w:pPr>
        <w:spacing w:after="200" w:line="276" w:lineRule="auto"/>
        <w:ind w:left="360"/>
        <w:rPr>
          <w:rFonts w:ascii="Arial" w:hAnsi="Arial" w:cs="Arial"/>
          <w:sz w:val="32"/>
          <w:szCs w:val="32"/>
        </w:rPr>
      </w:pPr>
      <w:r w:rsidRPr="00C55857">
        <w:rPr>
          <w:rFonts w:ascii="Arial" w:hAnsi="Arial" w:cs="Arial"/>
          <w:sz w:val="32"/>
          <w:szCs w:val="32"/>
        </w:rPr>
        <w:t>KOŽA:</w:t>
      </w:r>
    </w:p>
    <w:p w:rsidR="0024611D" w:rsidRPr="00C55857" w:rsidRDefault="0024611D" w:rsidP="00141739">
      <w:pPr>
        <w:pStyle w:val="ListParagraph"/>
        <w:numPr>
          <w:ilvl w:val="0"/>
          <w:numId w:val="12"/>
        </w:numPr>
        <w:spacing w:after="200" w:line="276" w:lineRule="auto"/>
        <w:rPr>
          <w:rFonts w:ascii="Arial" w:hAnsi="Arial" w:cs="Arial"/>
          <w:sz w:val="32"/>
          <w:szCs w:val="32"/>
        </w:rPr>
      </w:pPr>
      <w:r w:rsidRPr="00C55857">
        <w:rPr>
          <w:rFonts w:ascii="Arial" w:hAnsi="Arial" w:cs="Arial"/>
          <w:sz w:val="32"/>
          <w:szCs w:val="32"/>
        </w:rPr>
        <w:t>Crvenilo u licu</w:t>
      </w:r>
    </w:p>
    <w:p w:rsidR="0024611D" w:rsidRPr="00C55857" w:rsidRDefault="0024611D" w:rsidP="00141739">
      <w:pPr>
        <w:pStyle w:val="ListParagraph"/>
        <w:numPr>
          <w:ilvl w:val="0"/>
          <w:numId w:val="12"/>
        </w:numPr>
        <w:spacing w:after="200" w:line="276" w:lineRule="auto"/>
        <w:rPr>
          <w:rFonts w:ascii="Arial" w:hAnsi="Arial" w:cs="Arial"/>
          <w:sz w:val="32"/>
          <w:szCs w:val="32"/>
        </w:rPr>
      </w:pPr>
      <w:r w:rsidRPr="00C55857">
        <w:rPr>
          <w:rFonts w:ascii="Arial" w:hAnsi="Arial" w:cs="Arial"/>
          <w:sz w:val="32"/>
          <w:szCs w:val="32"/>
        </w:rPr>
        <w:t>Bledilo u licu</w:t>
      </w:r>
    </w:p>
    <w:p w:rsidR="0024611D" w:rsidRPr="00C55857" w:rsidRDefault="0024611D" w:rsidP="00141739">
      <w:pPr>
        <w:pStyle w:val="ListParagraph"/>
        <w:numPr>
          <w:ilvl w:val="0"/>
          <w:numId w:val="12"/>
        </w:numPr>
        <w:spacing w:after="200" w:line="276" w:lineRule="auto"/>
        <w:rPr>
          <w:rFonts w:ascii="Arial" w:hAnsi="Arial" w:cs="Arial"/>
          <w:sz w:val="32"/>
          <w:szCs w:val="32"/>
        </w:rPr>
      </w:pPr>
      <w:r w:rsidRPr="00C55857">
        <w:rPr>
          <w:rFonts w:ascii="Arial" w:hAnsi="Arial" w:cs="Arial"/>
          <w:sz w:val="32"/>
          <w:szCs w:val="32"/>
        </w:rPr>
        <w:lastRenderedPageBreak/>
        <w:t>Lokalizovano znojenje (posebno dlanova)</w:t>
      </w:r>
    </w:p>
    <w:p w:rsidR="0024611D" w:rsidRPr="00C55857" w:rsidRDefault="0024611D" w:rsidP="00141739">
      <w:pPr>
        <w:pStyle w:val="ListParagraph"/>
        <w:numPr>
          <w:ilvl w:val="0"/>
          <w:numId w:val="12"/>
        </w:numPr>
        <w:spacing w:after="200" w:line="276" w:lineRule="auto"/>
        <w:rPr>
          <w:rFonts w:ascii="Arial" w:hAnsi="Arial" w:cs="Arial"/>
          <w:sz w:val="32"/>
          <w:szCs w:val="32"/>
        </w:rPr>
      </w:pPr>
      <w:r w:rsidRPr="00C55857">
        <w:rPr>
          <w:rFonts w:ascii="Arial" w:hAnsi="Arial" w:cs="Arial"/>
          <w:sz w:val="32"/>
          <w:szCs w:val="32"/>
        </w:rPr>
        <w:t>Generalizovano znojenje</w:t>
      </w:r>
    </w:p>
    <w:p w:rsidR="0024611D" w:rsidRPr="00C55857" w:rsidRDefault="0024611D" w:rsidP="00141739">
      <w:pPr>
        <w:pStyle w:val="ListParagraph"/>
        <w:numPr>
          <w:ilvl w:val="0"/>
          <w:numId w:val="12"/>
        </w:numPr>
        <w:spacing w:after="200" w:line="276" w:lineRule="auto"/>
        <w:rPr>
          <w:rFonts w:ascii="Arial" w:hAnsi="Arial" w:cs="Arial"/>
          <w:sz w:val="32"/>
          <w:szCs w:val="32"/>
        </w:rPr>
      </w:pPr>
      <w:r w:rsidRPr="00C55857">
        <w:rPr>
          <w:rFonts w:ascii="Arial" w:hAnsi="Arial" w:cs="Arial"/>
          <w:sz w:val="32"/>
          <w:szCs w:val="32"/>
        </w:rPr>
        <w:t>Talasi hladnoće i vrućine</w:t>
      </w:r>
    </w:p>
    <w:p w:rsidR="0024611D" w:rsidRPr="00C55857" w:rsidRDefault="0024611D" w:rsidP="006C620B">
      <w:pPr>
        <w:pStyle w:val="ListParagraph"/>
        <w:numPr>
          <w:ilvl w:val="0"/>
          <w:numId w:val="12"/>
        </w:numPr>
        <w:spacing w:after="200" w:line="276" w:lineRule="auto"/>
        <w:rPr>
          <w:rFonts w:ascii="Arial" w:hAnsi="Arial" w:cs="Arial"/>
          <w:sz w:val="32"/>
          <w:szCs w:val="32"/>
        </w:rPr>
      </w:pPr>
      <w:r w:rsidRPr="00C55857">
        <w:rPr>
          <w:rFonts w:ascii="Arial" w:hAnsi="Arial" w:cs="Arial"/>
          <w:sz w:val="32"/>
          <w:szCs w:val="32"/>
        </w:rPr>
        <w:t>Svrab</w:t>
      </w:r>
    </w:p>
    <w:p w:rsidR="0024611D" w:rsidRPr="00C55857" w:rsidRDefault="0024611D">
      <w:pPr>
        <w:spacing w:after="200" w:line="276" w:lineRule="auto"/>
        <w:rPr>
          <w:rFonts w:ascii="Arial" w:hAnsi="Arial" w:cs="Arial"/>
          <w:sz w:val="32"/>
          <w:szCs w:val="32"/>
        </w:rPr>
      </w:pPr>
      <w:r w:rsidRPr="00C55857">
        <w:rPr>
          <w:rFonts w:ascii="Arial" w:hAnsi="Arial" w:cs="Arial"/>
          <w:sz w:val="32"/>
          <w:szCs w:val="32"/>
        </w:rPr>
        <w:br w:type="page"/>
      </w:r>
    </w:p>
    <w:p w:rsidR="0024611D" w:rsidRPr="00C55857" w:rsidRDefault="0024611D" w:rsidP="006C620B">
      <w:pPr>
        <w:pStyle w:val="ListParagraph"/>
        <w:numPr>
          <w:ilvl w:val="1"/>
          <w:numId w:val="11"/>
        </w:numPr>
        <w:spacing w:after="200" w:line="276" w:lineRule="auto"/>
        <w:rPr>
          <w:rFonts w:ascii="Arial" w:hAnsi="Arial" w:cs="Arial"/>
          <w:b/>
          <w:bCs/>
          <w:i/>
          <w:iCs/>
          <w:sz w:val="32"/>
          <w:szCs w:val="32"/>
        </w:rPr>
      </w:pPr>
      <w:r w:rsidRPr="00C55857">
        <w:rPr>
          <w:rFonts w:ascii="Arial" w:hAnsi="Arial" w:cs="Arial"/>
          <w:b/>
          <w:bCs/>
          <w:i/>
          <w:iCs/>
          <w:sz w:val="32"/>
          <w:szCs w:val="32"/>
        </w:rPr>
        <w:t>Tehnike za razrešenje napada panike:</w:t>
      </w:r>
    </w:p>
    <w:p w:rsidR="0024611D" w:rsidRPr="00C55857" w:rsidRDefault="0024611D" w:rsidP="006C620B">
      <w:pPr>
        <w:spacing w:after="200" w:line="276" w:lineRule="auto"/>
        <w:ind w:left="360"/>
        <w:rPr>
          <w:rFonts w:ascii="Arial" w:hAnsi="Arial" w:cs="Arial"/>
          <w:sz w:val="32"/>
          <w:szCs w:val="32"/>
        </w:rPr>
      </w:pPr>
      <w:r w:rsidRPr="00C55857">
        <w:rPr>
          <w:rFonts w:ascii="Arial" w:hAnsi="Arial" w:cs="Arial"/>
          <w:sz w:val="32"/>
          <w:szCs w:val="32"/>
        </w:rPr>
        <w:t>Jedna korisna tehnika za nošenje sa anksioznošću i svim deravatima anksioznosti je vođenje dnevnika.</w:t>
      </w:r>
    </w:p>
    <w:p w:rsidR="0024611D" w:rsidRPr="00C55857" w:rsidRDefault="0024611D" w:rsidP="006C620B">
      <w:pPr>
        <w:spacing w:after="200" w:line="276" w:lineRule="auto"/>
        <w:ind w:left="360"/>
        <w:rPr>
          <w:rFonts w:ascii="Arial" w:hAnsi="Arial" w:cs="Arial"/>
          <w:sz w:val="32"/>
          <w:szCs w:val="32"/>
        </w:rPr>
      </w:pPr>
      <w:r w:rsidRPr="00C55857">
        <w:rPr>
          <w:rFonts w:ascii="Arial" w:hAnsi="Arial" w:cs="Arial"/>
          <w:sz w:val="32"/>
          <w:szCs w:val="32"/>
        </w:rPr>
        <w:t>1. Anksiozne misli se javljaju niotkuda, nisu koncizno promišljenje, niti su logične.</w:t>
      </w:r>
    </w:p>
    <w:p w:rsidR="0024611D" w:rsidRPr="00C55857" w:rsidRDefault="0024611D" w:rsidP="006C620B">
      <w:pPr>
        <w:spacing w:after="200" w:line="276" w:lineRule="auto"/>
        <w:ind w:left="360"/>
        <w:rPr>
          <w:rFonts w:ascii="Arial" w:hAnsi="Arial" w:cs="Arial"/>
          <w:sz w:val="32"/>
          <w:szCs w:val="32"/>
        </w:rPr>
      </w:pPr>
      <w:r w:rsidRPr="00C55857">
        <w:rPr>
          <w:rFonts w:ascii="Arial" w:hAnsi="Arial" w:cs="Arial"/>
          <w:sz w:val="32"/>
          <w:szCs w:val="32"/>
        </w:rPr>
        <w:t>2. Nerazumne su, i čim ih jednom osvjestite, bićete u stanju da ih preispitate putem zdrave logike i činjenica.</w:t>
      </w:r>
    </w:p>
    <w:p w:rsidR="0024611D" w:rsidRPr="00C55857" w:rsidRDefault="0024611D" w:rsidP="006C620B">
      <w:pPr>
        <w:spacing w:after="200" w:line="276" w:lineRule="auto"/>
        <w:ind w:left="360"/>
        <w:rPr>
          <w:rFonts w:ascii="Arial" w:hAnsi="Arial" w:cs="Arial"/>
          <w:sz w:val="32"/>
          <w:szCs w:val="32"/>
        </w:rPr>
      </w:pPr>
      <w:r w:rsidRPr="00C55857">
        <w:rPr>
          <w:rFonts w:ascii="Arial" w:hAnsi="Arial" w:cs="Arial"/>
          <w:sz w:val="32"/>
          <w:szCs w:val="32"/>
        </w:rPr>
        <w:t>3. Iako su ove misli nerazumne i netačne one, najverovatnije, izgledaju kao vjerodostojne i realistične u trenutku kada se pojave i vi ih spremno prihvatate.</w:t>
      </w:r>
    </w:p>
    <w:p w:rsidR="0024611D" w:rsidRPr="00C55857" w:rsidRDefault="0024611D" w:rsidP="006C620B">
      <w:pPr>
        <w:spacing w:after="200" w:line="276" w:lineRule="auto"/>
        <w:ind w:left="360"/>
        <w:rPr>
          <w:rFonts w:ascii="Arial" w:hAnsi="Arial" w:cs="Arial"/>
          <w:sz w:val="32"/>
          <w:szCs w:val="32"/>
        </w:rPr>
      </w:pPr>
      <w:r w:rsidRPr="00C55857">
        <w:rPr>
          <w:rFonts w:ascii="Arial" w:hAnsi="Arial" w:cs="Arial"/>
          <w:sz w:val="32"/>
          <w:szCs w:val="32"/>
        </w:rPr>
        <w:t>4. Te misli nisu od koristi za Vas i ometaju Vašu sposobnost kontrole sopstvenog ponašanja. Iz toga razloga slijedi da što ih više prihvatate, sve više sebe činite anksioznima.</w:t>
      </w:r>
    </w:p>
    <w:p w:rsidR="0024611D" w:rsidRPr="00C55857" w:rsidRDefault="0024611D" w:rsidP="006C620B">
      <w:pPr>
        <w:pStyle w:val="ListParagraph"/>
        <w:spacing w:after="200" w:line="276" w:lineRule="auto"/>
        <w:rPr>
          <w:rFonts w:ascii="Arial" w:hAnsi="Arial" w:cs="Arial"/>
          <w:sz w:val="32"/>
          <w:szCs w:val="32"/>
        </w:rPr>
      </w:pPr>
    </w:p>
    <w:p w:rsidR="0024611D" w:rsidRPr="00C55857" w:rsidRDefault="0024611D">
      <w:pPr>
        <w:spacing w:after="200" w:line="276" w:lineRule="auto"/>
        <w:rPr>
          <w:rFonts w:ascii="Arial" w:hAnsi="Arial" w:cs="Arial"/>
          <w:sz w:val="32"/>
          <w:szCs w:val="32"/>
        </w:rPr>
      </w:pPr>
      <w:r w:rsidRPr="00C55857">
        <w:rPr>
          <w:rFonts w:ascii="Arial" w:hAnsi="Arial" w:cs="Arial"/>
          <w:sz w:val="32"/>
          <w:szCs w:val="32"/>
        </w:rPr>
        <w:br w:type="page"/>
      </w:r>
    </w:p>
    <w:p w:rsidR="0024611D" w:rsidRPr="00C55857" w:rsidRDefault="0024611D" w:rsidP="00400F3C">
      <w:pPr>
        <w:pStyle w:val="ListParagraph"/>
        <w:numPr>
          <w:ilvl w:val="0"/>
          <w:numId w:val="11"/>
        </w:numPr>
        <w:spacing w:after="200" w:line="276" w:lineRule="auto"/>
        <w:rPr>
          <w:rFonts w:ascii="Arial" w:hAnsi="Arial" w:cs="Arial"/>
          <w:b/>
          <w:bCs/>
          <w:i/>
          <w:iCs/>
          <w:sz w:val="32"/>
          <w:szCs w:val="32"/>
        </w:rPr>
      </w:pPr>
      <w:r w:rsidRPr="00C55857">
        <w:rPr>
          <w:rFonts w:ascii="Arial" w:hAnsi="Arial" w:cs="Arial"/>
          <w:b/>
          <w:bCs/>
          <w:i/>
          <w:iCs/>
          <w:sz w:val="32"/>
          <w:szCs w:val="32"/>
        </w:rPr>
        <w:t>Zaključak:</w:t>
      </w:r>
    </w:p>
    <w:p w:rsidR="0024611D" w:rsidRPr="00C55857" w:rsidRDefault="0024611D" w:rsidP="00400F3C">
      <w:pPr>
        <w:spacing w:after="200" w:line="276" w:lineRule="auto"/>
        <w:rPr>
          <w:rFonts w:ascii="Arial" w:hAnsi="Arial" w:cs="Arial"/>
          <w:sz w:val="32"/>
          <w:szCs w:val="32"/>
        </w:rPr>
      </w:pPr>
      <w:r w:rsidRPr="00C55857">
        <w:rPr>
          <w:rFonts w:ascii="Arial" w:hAnsi="Arial" w:cs="Arial"/>
          <w:sz w:val="32"/>
          <w:szCs w:val="32"/>
        </w:rPr>
        <w:t>Ako ne razvijemo bazićne sposobnosti neophodne za nošenje sa životom, preostaju nam, u suštini, samo dvije moguće strategije. Jedna je da “umanjimo život”, a druga da povećamo sposobnosti. Ako “umanjimo život”, smanjićemo i strah od njega. Umanjićemo svoje potrebe, svesti ih na nužni minimum, i nećemo se, u tolikoj meri, suoćiti sa nedostatkom svojih sposobnosti. U tom slućaju nećemo imati ni napade panike. Patićemo, najverovatnije, od neke druge vrste problema (dosade, apatije, praznine, besmisla...), ali ne i od panike. Ako povećamo sposobnosti po mjeri svojih potreba, nećemo patiti ni od kakve neurotične patnje. Mućiće nas samo ono što je Frojd zvao “svakidašnja nesreća”.Zapravo, od nužnih, ali podnošljivih frustracija koje život sa sobom nosi. Nikada nam neće biti baš “sve po mjeri”, biće lijepih i ružnih dana, sreće i tuge, radosti i nezadovoljstava. Što smo “bolji majstori” (sa razvijenijim “alatkama”-sposobnostima), biće više onih lijepih od onih ružnih stvari u našim životima. Naravno, ne zavisi u našem životu sve od nas. Čuli ste ili pročitali već negdje, vjerovatno, izreku: „Bože, daj mi snage da prihvatim ono što ne mogu da promjenim, daj mi hrabrosti da promenim ono što mogu da promjenim, i mudrosti da to dvoje razlikujem.“ Oblast jakih ansioznosti, paničnih napada i straha od života nalazi se negdje između ove dvije moguće strategije. U “ničijoj zoni”. Između umanjivanja života i povećavanja sposobnosti za nošenje sa njim-ili za življenje. U zoni zvanoj “životarenje”. Ako hoćete da se oslobodite panike i straha od života, krenite u jednom od ta dva smjera.</w:t>
      </w:r>
    </w:p>
    <w:p w:rsidR="0024611D" w:rsidRPr="00C55857" w:rsidRDefault="0024611D" w:rsidP="00400F3C">
      <w:pPr>
        <w:spacing w:after="200" w:line="276" w:lineRule="auto"/>
        <w:rPr>
          <w:rFonts w:ascii="Arial" w:hAnsi="Arial" w:cs="Arial"/>
          <w:sz w:val="32"/>
          <w:szCs w:val="32"/>
        </w:rPr>
      </w:pPr>
      <w:r w:rsidRPr="00C55857">
        <w:rPr>
          <w:rFonts w:ascii="Arial" w:hAnsi="Arial" w:cs="Arial"/>
          <w:sz w:val="32"/>
          <w:szCs w:val="32"/>
        </w:rPr>
        <w:lastRenderedPageBreak/>
        <w:t>Ja vam preporućujem drugi-povećanje vlastitih sposobnosti. Biće teško, ali se isplati.</w:t>
      </w:r>
    </w:p>
    <w:p w:rsidR="0024611D" w:rsidRPr="00C55857" w:rsidRDefault="0024611D">
      <w:pPr>
        <w:spacing w:after="200" w:line="276" w:lineRule="auto"/>
        <w:rPr>
          <w:rFonts w:ascii="Arial" w:hAnsi="Arial" w:cs="Arial"/>
          <w:sz w:val="32"/>
          <w:szCs w:val="32"/>
        </w:rPr>
      </w:pPr>
      <w:r w:rsidRPr="00C55857">
        <w:rPr>
          <w:rFonts w:ascii="Arial" w:hAnsi="Arial" w:cs="Arial"/>
          <w:sz w:val="32"/>
          <w:szCs w:val="32"/>
        </w:rPr>
        <w:br w:type="page"/>
      </w:r>
    </w:p>
    <w:p w:rsidR="0024611D" w:rsidRPr="00C55857" w:rsidRDefault="0024611D" w:rsidP="00A23E5C">
      <w:pPr>
        <w:pStyle w:val="ListParagraph"/>
        <w:numPr>
          <w:ilvl w:val="0"/>
          <w:numId w:val="11"/>
        </w:numPr>
        <w:spacing w:after="200" w:line="276" w:lineRule="auto"/>
        <w:rPr>
          <w:rFonts w:ascii="Arial" w:hAnsi="Arial" w:cs="Arial"/>
          <w:b/>
          <w:bCs/>
          <w:i/>
          <w:iCs/>
          <w:sz w:val="32"/>
          <w:szCs w:val="32"/>
        </w:rPr>
      </w:pPr>
      <w:r w:rsidRPr="00C55857">
        <w:rPr>
          <w:rFonts w:ascii="Arial" w:hAnsi="Arial" w:cs="Arial"/>
          <w:b/>
          <w:bCs/>
          <w:i/>
          <w:iCs/>
          <w:sz w:val="32"/>
          <w:szCs w:val="32"/>
        </w:rPr>
        <w:t>Literatura:</w:t>
      </w:r>
    </w:p>
    <w:p w:rsidR="0024611D" w:rsidRPr="00C55857" w:rsidRDefault="0024611D" w:rsidP="00A23E5C">
      <w:pPr>
        <w:pStyle w:val="ListParagraph"/>
        <w:numPr>
          <w:ilvl w:val="0"/>
          <w:numId w:val="15"/>
        </w:numPr>
        <w:spacing w:after="200" w:line="276" w:lineRule="auto"/>
        <w:rPr>
          <w:rFonts w:ascii="Arial" w:hAnsi="Arial" w:cs="Arial"/>
          <w:sz w:val="32"/>
          <w:szCs w:val="32"/>
        </w:rPr>
      </w:pPr>
      <w:r w:rsidRPr="00C55857">
        <w:rPr>
          <w:rFonts w:ascii="Arial" w:hAnsi="Arial" w:cs="Arial"/>
          <w:sz w:val="32"/>
          <w:szCs w:val="32"/>
        </w:rPr>
        <w:t>Renata Senić; Nebojša Jovanović; Strah od života; Beoknjiga, Beograd, 2011.</w:t>
      </w:r>
    </w:p>
    <w:p w:rsidR="0024611D" w:rsidRDefault="0024611D" w:rsidP="006F693D">
      <w:pPr>
        <w:jc w:val="center"/>
        <w:rPr>
          <w:sz w:val="28"/>
          <w:szCs w:val="28"/>
        </w:rPr>
      </w:pPr>
    </w:p>
    <w:p w:rsidR="0024611D" w:rsidRDefault="0024611D" w:rsidP="006F693D">
      <w:pPr>
        <w:jc w:val="center"/>
        <w:rPr>
          <w:sz w:val="28"/>
          <w:szCs w:val="28"/>
        </w:rPr>
      </w:pPr>
    </w:p>
    <w:p w:rsidR="0024611D" w:rsidRDefault="00FA71F5" w:rsidP="006F693D">
      <w:pPr>
        <w:jc w:val="center"/>
        <w:rPr>
          <w:sz w:val="28"/>
          <w:szCs w:val="28"/>
        </w:rPr>
      </w:pPr>
      <w:hyperlink r:id="rId11" w:history="1">
        <w:r w:rsidR="0024611D">
          <w:rPr>
            <w:rStyle w:val="Hyperlink"/>
            <w:sz w:val="28"/>
            <w:szCs w:val="28"/>
          </w:rPr>
          <w:t>www.</w:t>
        </w:r>
        <w:r w:rsidR="00F15773">
          <w:rPr>
            <w:rStyle w:val="Hyperlink"/>
            <w:sz w:val="28"/>
            <w:szCs w:val="28"/>
          </w:rPr>
          <w:t>maturski.org</w:t>
        </w:r>
      </w:hyperlink>
    </w:p>
    <w:p w:rsidR="0024611D" w:rsidRPr="00C55857" w:rsidRDefault="0024611D" w:rsidP="00A23E5C">
      <w:pPr>
        <w:pStyle w:val="ListParagraph"/>
        <w:spacing w:after="200" w:line="276" w:lineRule="auto"/>
        <w:rPr>
          <w:rFonts w:ascii="Arial" w:hAnsi="Arial" w:cs="Arial"/>
          <w:sz w:val="32"/>
          <w:szCs w:val="32"/>
        </w:rPr>
      </w:pPr>
    </w:p>
    <w:sectPr w:rsidR="0024611D" w:rsidRPr="00C55857" w:rsidSect="000A6F2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11D" w:rsidRDefault="0024611D" w:rsidP="000A6F24">
      <w:r>
        <w:separator/>
      </w:r>
    </w:p>
  </w:endnote>
  <w:endnote w:type="continuationSeparator" w:id="1">
    <w:p w:rsidR="0024611D" w:rsidRDefault="0024611D" w:rsidP="000A6F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1D" w:rsidRDefault="00FA71F5">
    <w:pPr>
      <w:pStyle w:val="Footer"/>
      <w:jc w:val="center"/>
    </w:pPr>
    <w:fldSimple w:instr=" PAGE   \* MERGEFORMAT ">
      <w:r w:rsidR="00F15773">
        <w:rPr>
          <w:noProof/>
        </w:rPr>
        <w:t>20</w:t>
      </w:r>
    </w:fldSimple>
  </w:p>
  <w:p w:rsidR="0024611D" w:rsidRDefault="00246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11D" w:rsidRDefault="0024611D" w:rsidP="000A6F24">
      <w:r>
        <w:separator/>
      </w:r>
    </w:p>
  </w:footnote>
  <w:footnote w:type="continuationSeparator" w:id="1">
    <w:p w:rsidR="0024611D" w:rsidRDefault="0024611D" w:rsidP="000A6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AA4"/>
    <w:multiLevelType w:val="hybridMultilevel"/>
    <w:tmpl w:val="F59E5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C02502"/>
    <w:multiLevelType w:val="hybridMultilevel"/>
    <w:tmpl w:val="15522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C374E4"/>
    <w:multiLevelType w:val="hybridMultilevel"/>
    <w:tmpl w:val="3BBC0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B85C61"/>
    <w:multiLevelType w:val="hybridMultilevel"/>
    <w:tmpl w:val="332C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8E646B"/>
    <w:multiLevelType w:val="hybridMultilevel"/>
    <w:tmpl w:val="05F27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EF61CD"/>
    <w:multiLevelType w:val="hybridMultilevel"/>
    <w:tmpl w:val="D0B8C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41049C"/>
    <w:multiLevelType w:val="multilevel"/>
    <w:tmpl w:val="38D809F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nsid w:val="369F4369"/>
    <w:multiLevelType w:val="multilevel"/>
    <w:tmpl w:val="762875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nsid w:val="39C20FA5"/>
    <w:multiLevelType w:val="hybridMultilevel"/>
    <w:tmpl w:val="22322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6031A2C"/>
    <w:multiLevelType w:val="hybridMultilevel"/>
    <w:tmpl w:val="7E60C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75D032D"/>
    <w:multiLevelType w:val="hybridMultilevel"/>
    <w:tmpl w:val="5A561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EFD6CA9"/>
    <w:multiLevelType w:val="hybridMultilevel"/>
    <w:tmpl w:val="DD488F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D24D3B"/>
    <w:multiLevelType w:val="hybridMultilevel"/>
    <w:tmpl w:val="8488D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BDD3ABD"/>
    <w:multiLevelType w:val="hybridMultilevel"/>
    <w:tmpl w:val="CF3E2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EF54CAE"/>
    <w:multiLevelType w:val="multilevel"/>
    <w:tmpl w:val="BC6E70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7"/>
  </w:num>
  <w:num w:numId="2">
    <w:abstractNumId w:val="14"/>
  </w:num>
  <w:num w:numId="3">
    <w:abstractNumId w:val="1"/>
  </w:num>
  <w:num w:numId="4">
    <w:abstractNumId w:val="3"/>
  </w:num>
  <w:num w:numId="5">
    <w:abstractNumId w:val="8"/>
  </w:num>
  <w:num w:numId="6">
    <w:abstractNumId w:val="5"/>
  </w:num>
  <w:num w:numId="7">
    <w:abstractNumId w:val="4"/>
  </w:num>
  <w:num w:numId="8">
    <w:abstractNumId w:val="9"/>
  </w:num>
  <w:num w:numId="9">
    <w:abstractNumId w:val="2"/>
  </w:num>
  <w:num w:numId="10">
    <w:abstractNumId w:val="13"/>
  </w:num>
  <w:num w:numId="11">
    <w:abstractNumId w:val="6"/>
  </w:num>
  <w:num w:numId="12">
    <w:abstractNumId w:val="0"/>
  </w:num>
  <w:num w:numId="13">
    <w:abstractNumId w:val="12"/>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713"/>
    <w:rsid w:val="00044AD3"/>
    <w:rsid w:val="00085070"/>
    <w:rsid w:val="000A6F24"/>
    <w:rsid w:val="00141739"/>
    <w:rsid w:val="00154713"/>
    <w:rsid w:val="001B3F47"/>
    <w:rsid w:val="001B5804"/>
    <w:rsid w:val="001B5E03"/>
    <w:rsid w:val="001E574D"/>
    <w:rsid w:val="0024611D"/>
    <w:rsid w:val="0029043E"/>
    <w:rsid w:val="00296421"/>
    <w:rsid w:val="00321AE0"/>
    <w:rsid w:val="003366AB"/>
    <w:rsid w:val="003718FF"/>
    <w:rsid w:val="003B5B2C"/>
    <w:rsid w:val="003C161D"/>
    <w:rsid w:val="003E4BB4"/>
    <w:rsid w:val="003F7470"/>
    <w:rsid w:val="00400F3C"/>
    <w:rsid w:val="00461319"/>
    <w:rsid w:val="00477B9D"/>
    <w:rsid w:val="005226FA"/>
    <w:rsid w:val="00541076"/>
    <w:rsid w:val="00580CD8"/>
    <w:rsid w:val="006023E2"/>
    <w:rsid w:val="00661255"/>
    <w:rsid w:val="006C620B"/>
    <w:rsid w:val="006E09FD"/>
    <w:rsid w:val="006F693D"/>
    <w:rsid w:val="00835E1D"/>
    <w:rsid w:val="008D41E1"/>
    <w:rsid w:val="009D37DD"/>
    <w:rsid w:val="00A23E5C"/>
    <w:rsid w:val="00B25A63"/>
    <w:rsid w:val="00B5263B"/>
    <w:rsid w:val="00BA1B7B"/>
    <w:rsid w:val="00BB7EFF"/>
    <w:rsid w:val="00C316EA"/>
    <w:rsid w:val="00C55857"/>
    <w:rsid w:val="00CE0B6A"/>
    <w:rsid w:val="00CF4E80"/>
    <w:rsid w:val="00D400A6"/>
    <w:rsid w:val="00D4665F"/>
    <w:rsid w:val="00DD196F"/>
    <w:rsid w:val="00E14127"/>
    <w:rsid w:val="00EB29BA"/>
    <w:rsid w:val="00ED28AA"/>
    <w:rsid w:val="00F1505A"/>
    <w:rsid w:val="00F15773"/>
    <w:rsid w:val="00FA71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13"/>
    <w:rPr>
      <w:rFonts w:ascii="Times New Roman" w:eastAsia="Times New Roman" w:hAnsi="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4713"/>
    <w:pPr>
      <w:ind w:left="720"/>
    </w:pPr>
  </w:style>
  <w:style w:type="character" w:customStyle="1" w:styleId="apple-converted-space">
    <w:name w:val="apple-converted-space"/>
    <w:basedOn w:val="DefaultParagraphFont"/>
    <w:uiPriority w:val="99"/>
    <w:rsid w:val="001E574D"/>
  </w:style>
  <w:style w:type="paragraph" w:styleId="Header">
    <w:name w:val="header"/>
    <w:basedOn w:val="Normal"/>
    <w:link w:val="HeaderChar"/>
    <w:uiPriority w:val="99"/>
    <w:rsid w:val="000A6F24"/>
    <w:pPr>
      <w:tabs>
        <w:tab w:val="center" w:pos="4680"/>
        <w:tab w:val="right" w:pos="9360"/>
      </w:tabs>
    </w:pPr>
  </w:style>
  <w:style w:type="character" w:customStyle="1" w:styleId="HeaderChar">
    <w:name w:val="Header Char"/>
    <w:basedOn w:val="DefaultParagraphFont"/>
    <w:link w:val="Header"/>
    <w:uiPriority w:val="99"/>
    <w:locked/>
    <w:rsid w:val="000A6F24"/>
    <w:rPr>
      <w:rFonts w:ascii="Times New Roman" w:hAnsi="Times New Roman" w:cs="Times New Roman"/>
      <w:sz w:val="24"/>
      <w:szCs w:val="24"/>
      <w:lang w:val="hr-HR" w:eastAsia="hr-HR"/>
    </w:rPr>
  </w:style>
  <w:style w:type="paragraph" w:styleId="Footer">
    <w:name w:val="footer"/>
    <w:basedOn w:val="Normal"/>
    <w:link w:val="FooterChar"/>
    <w:uiPriority w:val="99"/>
    <w:rsid w:val="000A6F24"/>
    <w:pPr>
      <w:tabs>
        <w:tab w:val="center" w:pos="4680"/>
        <w:tab w:val="right" w:pos="9360"/>
      </w:tabs>
    </w:pPr>
  </w:style>
  <w:style w:type="character" w:customStyle="1" w:styleId="FooterChar">
    <w:name w:val="Footer Char"/>
    <w:basedOn w:val="DefaultParagraphFont"/>
    <w:link w:val="Footer"/>
    <w:uiPriority w:val="99"/>
    <w:locked/>
    <w:rsid w:val="000A6F24"/>
    <w:rPr>
      <w:rFonts w:ascii="Times New Roman" w:hAnsi="Times New Roman" w:cs="Times New Roman"/>
      <w:sz w:val="24"/>
      <w:szCs w:val="24"/>
      <w:lang w:val="hr-HR" w:eastAsia="hr-HR"/>
    </w:rPr>
  </w:style>
  <w:style w:type="paragraph" w:styleId="BalloonText">
    <w:name w:val="Balloon Text"/>
    <w:basedOn w:val="Normal"/>
    <w:link w:val="BalloonTextChar"/>
    <w:uiPriority w:val="99"/>
    <w:semiHidden/>
    <w:rsid w:val="000A6F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F24"/>
    <w:rPr>
      <w:rFonts w:ascii="Tahoma" w:hAnsi="Tahoma" w:cs="Tahoma"/>
      <w:sz w:val="16"/>
      <w:szCs w:val="16"/>
      <w:lang w:val="hr-HR" w:eastAsia="hr-HR"/>
    </w:rPr>
  </w:style>
  <w:style w:type="character" w:styleId="Hyperlink">
    <w:name w:val="Hyperlink"/>
    <w:basedOn w:val="DefaultParagraphFont"/>
    <w:uiPriority w:val="99"/>
    <w:semiHidden/>
    <w:rsid w:val="00A23E5C"/>
    <w:rPr>
      <w:color w:val="0000FF"/>
      <w:u w:val="single"/>
    </w:rPr>
  </w:style>
</w:styles>
</file>

<file path=word/webSettings.xml><?xml version="1.0" encoding="utf-8"?>
<w:webSettings xmlns:r="http://schemas.openxmlformats.org/officeDocument/2006/relationships" xmlns:w="http://schemas.openxmlformats.org/wordprocessingml/2006/main">
  <w:divs>
    <w:div w:id="1917473445">
      <w:marLeft w:val="0"/>
      <w:marRight w:val="0"/>
      <w:marTop w:val="0"/>
      <w:marBottom w:val="0"/>
      <w:divBdr>
        <w:top w:val="none" w:sz="0" w:space="0" w:color="auto"/>
        <w:left w:val="none" w:sz="0" w:space="0" w:color="auto"/>
        <w:bottom w:val="none" w:sz="0" w:space="0" w:color="auto"/>
        <w:right w:val="none" w:sz="0" w:space="0" w:color="auto"/>
      </w:divBdr>
    </w:div>
    <w:div w:id="1917473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urski.or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1880</Words>
  <Characters>10719</Characters>
  <Application>Microsoft Office Word</Application>
  <DocSecurity>0</DocSecurity>
  <Lines>89</Lines>
  <Paragraphs>25</Paragraphs>
  <ScaleCrop>false</ScaleCrop>
  <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Strah od života</dc:title>
  <dc:subject/>
  <dc:creator>BsR</dc:creator>
  <cp:keywords/>
  <dc:description/>
  <cp:lastModifiedBy>voodoo</cp:lastModifiedBy>
  <cp:revision>2</cp:revision>
  <dcterms:created xsi:type="dcterms:W3CDTF">2014-01-07T22:50:00Z</dcterms:created>
  <dcterms:modified xsi:type="dcterms:W3CDTF">2014-01-07T22:50:00Z</dcterms:modified>
</cp:coreProperties>
</file>